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0A5B" w14:textId="77777777" w:rsidR="00316B1C" w:rsidRDefault="00316B1C" w:rsidP="002D00D9">
      <w:pPr>
        <w:pStyle w:val="a3"/>
        <w:jc w:val="both"/>
      </w:pPr>
    </w:p>
    <w:p w14:paraId="7B8CF9CE" w14:textId="77777777" w:rsidR="00A96387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1D">
        <w:rPr>
          <w:rFonts w:ascii="Times New Roman" w:hAnsi="Times New Roman" w:cs="Times New Roman"/>
          <w:b/>
          <w:sz w:val="28"/>
          <w:szCs w:val="28"/>
        </w:rPr>
        <w:t xml:space="preserve">Статистика по проведенным </w:t>
      </w:r>
      <w:r w:rsidR="00A96387" w:rsidRPr="00ED011D">
        <w:rPr>
          <w:rFonts w:ascii="Times New Roman" w:hAnsi="Times New Roman" w:cs="Times New Roman"/>
          <w:b/>
          <w:sz w:val="28"/>
          <w:szCs w:val="28"/>
        </w:rPr>
        <w:t xml:space="preserve">администрацией городского округа Зарайск Московской области 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контрольным мероприятиям </w:t>
      </w:r>
      <w:r w:rsidR="00A96387">
        <w:rPr>
          <w:rFonts w:ascii="Times New Roman" w:hAnsi="Times New Roman" w:cs="Times New Roman"/>
          <w:b/>
          <w:sz w:val="28"/>
          <w:szCs w:val="28"/>
        </w:rPr>
        <w:t>в рамках муниципального земельного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6A584F3E" w14:textId="7C761451" w:rsidR="00316B1C" w:rsidRPr="00ED011D" w:rsidRDefault="00316B1C" w:rsidP="00316B1C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608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60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5000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DF36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D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E4DDA8" w14:textId="1CB39452" w:rsidR="00316B1C" w:rsidRDefault="00316B1C" w:rsidP="002D00D9">
      <w:pPr>
        <w:pStyle w:val="a3"/>
        <w:jc w:val="both"/>
      </w:pPr>
    </w:p>
    <w:p w14:paraId="6890F3A7" w14:textId="77777777" w:rsidR="00F928EF" w:rsidRPr="00DE3CBC" w:rsidRDefault="00F928EF" w:rsidP="0093024A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Согласно постановлению Правительства РФ </w:t>
      </w:r>
      <w:hyperlink r:id="rId4" w:history="1">
        <w:r w:rsidRPr="00DE3CBC">
          <w:rPr>
            <w:rStyle w:val="a7"/>
            <w:color w:val="auto"/>
            <w:sz w:val="28"/>
            <w:szCs w:val="28"/>
            <w:u w:val="none"/>
          </w:rPr>
          <w:t>№ 336</w:t>
        </w:r>
      </w:hyperlink>
      <w:r w:rsidRPr="00DE3CBC">
        <w:rPr>
          <w:color w:val="292C2F"/>
          <w:sz w:val="28"/>
          <w:szCs w:val="28"/>
        </w:rPr>
        <w:t> 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 w14:paraId="0682D36A" w14:textId="26328ABE" w:rsidR="00F928EF" w:rsidRPr="00DE3CBC" w:rsidRDefault="00F928EF" w:rsidP="0093024A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С учетом ограничений в 2022 году акцент сделан на проведение мероприятий по профилактике нарушений обязательных требований. Данный комплекс мер призван обеспечить устойчивость экономики, снижение нагрузки на граждан, а также развитие малого и среднего бизнеса в стран</w:t>
      </w:r>
      <w:r w:rsidR="0093024A" w:rsidRPr="00DE3CBC">
        <w:rPr>
          <w:color w:val="292C2F"/>
          <w:sz w:val="28"/>
          <w:szCs w:val="28"/>
        </w:rPr>
        <w:t>е.</w:t>
      </w:r>
    </w:p>
    <w:p w14:paraId="5C91B11D" w14:textId="77777777" w:rsidR="00F928EF" w:rsidRPr="00DE3CBC" w:rsidRDefault="00F928EF" w:rsidP="0093024A">
      <w:pPr>
        <w:pStyle w:val="a6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14:paraId="4E77CDC6" w14:textId="2416BA55" w:rsidR="00F928EF" w:rsidRPr="00DE3CBC" w:rsidRDefault="0093024A" w:rsidP="0093024A">
      <w:pPr>
        <w:pStyle w:val="a6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DE3CBC">
        <w:rPr>
          <w:color w:val="292C2F"/>
          <w:sz w:val="28"/>
          <w:szCs w:val="28"/>
        </w:rPr>
        <w:t>Администрация городского округа Зарайск</w:t>
      </w:r>
      <w:r w:rsidR="00F928EF" w:rsidRPr="00DE3CBC">
        <w:rPr>
          <w:color w:val="292C2F"/>
          <w:sz w:val="28"/>
          <w:szCs w:val="28"/>
        </w:rPr>
        <w:t xml:space="preserve"> продолж</w:t>
      </w:r>
      <w:r w:rsidR="00CA18B2" w:rsidRPr="00DE3CBC">
        <w:rPr>
          <w:color w:val="292C2F"/>
          <w:sz w:val="28"/>
          <w:szCs w:val="28"/>
        </w:rPr>
        <w:t>ае</w:t>
      </w:r>
      <w:r w:rsidR="00F928EF" w:rsidRPr="00DE3CBC">
        <w:rPr>
          <w:color w:val="292C2F"/>
          <w:sz w:val="28"/>
          <w:szCs w:val="28"/>
        </w:rPr>
        <w:t>т проведение мониторинговых мероприятий, не предусматривающих взаимодействие с контролируемыми лицами</w:t>
      </w:r>
      <w:r w:rsidRPr="00DE3CBC">
        <w:rPr>
          <w:color w:val="292C2F"/>
          <w:sz w:val="28"/>
          <w:szCs w:val="28"/>
        </w:rPr>
        <w:t xml:space="preserve">. </w:t>
      </w:r>
      <w:r w:rsidR="00F928EF" w:rsidRPr="00DE3CBC">
        <w:rPr>
          <w:color w:val="292C2F"/>
          <w:sz w:val="28"/>
          <w:szCs w:val="28"/>
        </w:rPr>
        <w:t>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14:paraId="4BC6C3E8" w14:textId="578042D2" w:rsidR="00F928EF" w:rsidRPr="00DE3CBC" w:rsidRDefault="00F928EF" w:rsidP="00DE3CB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976973" w14:textId="337464C9" w:rsidR="00751FF3" w:rsidRPr="00DE3CBC" w:rsidRDefault="006C29DC" w:rsidP="00DE3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>В</w:t>
      </w:r>
      <w:r w:rsidR="0093024A" w:rsidRPr="00DE3CBC">
        <w:rPr>
          <w:rFonts w:ascii="Times New Roman" w:hAnsi="Times New Roman" w:cs="Times New Roman"/>
          <w:sz w:val="28"/>
          <w:szCs w:val="28"/>
        </w:rPr>
        <w:t>о</w:t>
      </w:r>
      <w:r w:rsidRPr="00DE3CBC">
        <w:rPr>
          <w:rFonts w:ascii="Times New Roman" w:hAnsi="Times New Roman" w:cs="Times New Roman"/>
          <w:sz w:val="28"/>
          <w:szCs w:val="28"/>
        </w:rPr>
        <w:t xml:space="preserve"> </w:t>
      </w:r>
      <w:r w:rsidRPr="00DE3C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024A" w:rsidRPr="00DE3C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CBC">
        <w:rPr>
          <w:rFonts w:ascii="Times New Roman" w:hAnsi="Times New Roman" w:cs="Times New Roman"/>
          <w:sz w:val="28"/>
          <w:szCs w:val="28"/>
        </w:rPr>
        <w:t xml:space="preserve"> квартале на основании Заданий на проведение выездного обследования проведено обследование 2</w:t>
      </w:r>
      <w:r w:rsidR="00CA18B2" w:rsidRPr="00DE3CBC">
        <w:rPr>
          <w:rFonts w:ascii="Times New Roman" w:hAnsi="Times New Roman" w:cs="Times New Roman"/>
          <w:sz w:val="28"/>
          <w:szCs w:val="28"/>
        </w:rPr>
        <w:t>33</w:t>
      </w:r>
      <w:r w:rsidRPr="00DE3CBC">
        <w:rPr>
          <w:rFonts w:ascii="Times New Roman" w:hAnsi="Times New Roman" w:cs="Times New Roman"/>
          <w:sz w:val="28"/>
          <w:szCs w:val="28"/>
        </w:rPr>
        <w:t xml:space="preserve"> земельных участков на предмет самозахвата, вовлечения объектов недвижимости в налоговый оборот</w:t>
      </w:r>
      <w:r w:rsidR="00CA18B2" w:rsidRPr="00DE3CBC">
        <w:rPr>
          <w:rFonts w:ascii="Times New Roman" w:hAnsi="Times New Roman" w:cs="Times New Roman"/>
          <w:sz w:val="28"/>
          <w:szCs w:val="28"/>
        </w:rPr>
        <w:t>, произрастание борщевика Сосновского</w:t>
      </w:r>
      <w:r w:rsidRPr="00DE3CBC">
        <w:rPr>
          <w:rFonts w:ascii="Times New Roman" w:hAnsi="Times New Roman" w:cs="Times New Roman"/>
          <w:sz w:val="28"/>
          <w:szCs w:val="28"/>
        </w:rPr>
        <w:t>.</w:t>
      </w:r>
    </w:p>
    <w:p w14:paraId="44B5379F" w14:textId="43B3D00A" w:rsidR="0000087B" w:rsidRPr="00DE3CBC" w:rsidRDefault="006C29DC" w:rsidP="00DE3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 xml:space="preserve">На </w:t>
      </w:r>
      <w:r w:rsidR="00076759" w:rsidRPr="00DE3CBC">
        <w:rPr>
          <w:rFonts w:ascii="Times New Roman" w:hAnsi="Times New Roman" w:cs="Times New Roman"/>
          <w:sz w:val="28"/>
          <w:szCs w:val="28"/>
        </w:rPr>
        <w:t>15</w:t>
      </w:r>
      <w:r w:rsidRPr="00DE3CBC">
        <w:rPr>
          <w:rFonts w:ascii="Times New Roman" w:hAnsi="Times New Roman" w:cs="Times New Roman"/>
          <w:sz w:val="28"/>
          <w:szCs w:val="28"/>
        </w:rPr>
        <w:t xml:space="preserve"> земельных участках, выявлен факт самозахвата, правообладателям направлены уведомления о возможности </w:t>
      </w:r>
      <w:r w:rsidR="00714BD7" w:rsidRPr="00DE3CBC">
        <w:rPr>
          <w:rFonts w:ascii="Times New Roman" w:hAnsi="Times New Roman" w:cs="Times New Roman"/>
          <w:sz w:val="28"/>
          <w:szCs w:val="28"/>
        </w:rPr>
        <w:t>оформить самовольно занятый земельный участок или освободить его.</w:t>
      </w:r>
      <w:r w:rsidR="007E48CD" w:rsidRPr="00DE3CBC">
        <w:rPr>
          <w:rFonts w:ascii="Times New Roman" w:hAnsi="Times New Roman" w:cs="Times New Roman"/>
          <w:sz w:val="28"/>
          <w:szCs w:val="28"/>
        </w:rPr>
        <w:t xml:space="preserve"> Факт неиспользования земельного участка в соответствии с видом разрешенного использования выявлен на 49 участках.</w:t>
      </w:r>
    </w:p>
    <w:p w14:paraId="7BC5F7AD" w14:textId="1B1F36EA" w:rsidR="00076759" w:rsidRPr="00DE3CBC" w:rsidRDefault="007E48CD" w:rsidP="00DE3C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>У</w:t>
      </w:r>
      <w:r w:rsidRPr="00DE3CBC">
        <w:rPr>
          <w:rFonts w:ascii="Times New Roman" w:hAnsi="Times New Roman" w:cs="Times New Roman"/>
          <w:sz w:val="28"/>
          <w:szCs w:val="28"/>
        </w:rPr>
        <w:t>становлено</w:t>
      </w:r>
      <w:r w:rsidRPr="00DE3CBC">
        <w:rPr>
          <w:rFonts w:ascii="Times New Roman" w:hAnsi="Times New Roman" w:cs="Times New Roman"/>
          <w:sz w:val="28"/>
          <w:szCs w:val="28"/>
        </w:rPr>
        <w:t>, что на 22 участках правообладателем не проводятся мероприятия по удалению борщевика Сосновского.</w:t>
      </w:r>
    </w:p>
    <w:p w14:paraId="6EEB9BFE" w14:textId="77777777" w:rsidR="00A7274F" w:rsidRDefault="00C851DB" w:rsidP="00A727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>По поручению ИФНС №8 по Московской области проведен</w:t>
      </w:r>
      <w:r w:rsidR="00C560A9" w:rsidRPr="00DE3CBC">
        <w:rPr>
          <w:rFonts w:ascii="Times New Roman" w:hAnsi="Times New Roman" w:cs="Times New Roman"/>
          <w:sz w:val="28"/>
          <w:szCs w:val="28"/>
        </w:rPr>
        <w:t>о выездное обследование 70 земельных участков,</w:t>
      </w:r>
      <w:r w:rsidR="009D286D" w:rsidRPr="00DE3CBC">
        <w:rPr>
          <w:rFonts w:ascii="Times New Roman" w:hAnsi="Times New Roman" w:cs="Times New Roman"/>
          <w:sz w:val="28"/>
          <w:szCs w:val="28"/>
        </w:rPr>
        <w:t xml:space="preserve"> </w:t>
      </w:r>
      <w:r w:rsidR="00DE3CBC" w:rsidRPr="00DE3CBC">
        <w:rPr>
          <w:rFonts w:ascii="Times New Roman" w:hAnsi="Times New Roman" w:cs="Times New Roman"/>
          <w:sz w:val="28"/>
          <w:szCs w:val="28"/>
        </w:rPr>
        <w:t>в результате которых выявлены признаки неиспользования на 29 земельных участках, что</w:t>
      </w:r>
      <w:r w:rsidR="00C560A9" w:rsidRPr="00DE3CBC">
        <w:rPr>
          <w:rFonts w:ascii="Times New Roman" w:hAnsi="Times New Roman" w:cs="Times New Roman"/>
          <w:sz w:val="28"/>
          <w:szCs w:val="28"/>
        </w:rPr>
        <w:t xml:space="preserve"> </w:t>
      </w:r>
      <w:r w:rsidR="009D286D" w:rsidRPr="00DE3CBC">
        <w:rPr>
          <w:rFonts w:ascii="Times New Roman" w:hAnsi="Times New Roman" w:cs="Times New Roman"/>
          <w:sz w:val="28"/>
          <w:szCs w:val="28"/>
        </w:rPr>
        <w:t>может стать основанием для перерасчета налоговой ставки на земельные участки с 0,3 до 1,5 процентов.</w:t>
      </w:r>
      <w:r w:rsidR="00A7274F" w:rsidRPr="00A72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73629" w14:textId="1FC54B6F" w:rsidR="00A7274F" w:rsidRPr="00DE3CBC" w:rsidRDefault="00A7274F" w:rsidP="00A727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BC">
        <w:rPr>
          <w:rFonts w:ascii="Times New Roman" w:hAnsi="Times New Roman" w:cs="Times New Roman"/>
          <w:sz w:val="28"/>
          <w:szCs w:val="28"/>
        </w:rPr>
        <w:t>Правообладателям, допустившим нарушения выданы 49 Предостережений о недопустимости нарушения обязательных требований с занесением в ЕРКНМ.</w:t>
      </w:r>
    </w:p>
    <w:p w14:paraId="0C7FF4CE" w14:textId="57B5911E" w:rsidR="00D326F1" w:rsidRPr="00DE3CBC" w:rsidRDefault="00D326F1" w:rsidP="00DE3C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326F1" w:rsidRPr="00DE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8"/>
    <w:rsid w:val="0000087B"/>
    <w:rsid w:val="00076759"/>
    <w:rsid w:val="001C192D"/>
    <w:rsid w:val="001C74A4"/>
    <w:rsid w:val="0020684D"/>
    <w:rsid w:val="002076CA"/>
    <w:rsid w:val="00226EAF"/>
    <w:rsid w:val="002A190E"/>
    <w:rsid w:val="002C1245"/>
    <w:rsid w:val="002D00D9"/>
    <w:rsid w:val="00311561"/>
    <w:rsid w:val="00316B1C"/>
    <w:rsid w:val="003D6EE7"/>
    <w:rsid w:val="004242DC"/>
    <w:rsid w:val="004670FD"/>
    <w:rsid w:val="00497D49"/>
    <w:rsid w:val="005026D6"/>
    <w:rsid w:val="005249F9"/>
    <w:rsid w:val="005412E9"/>
    <w:rsid w:val="00697468"/>
    <w:rsid w:val="006C29DC"/>
    <w:rsid w:val="00714BD7"/>
    <w:rsid w:val="00723292"/>
    <w:rsid w:val="00733851"/>
    <w:rsid w:val="00751FF3"/>
    <w:rsid w:val="007E48CD"/>
    <w:rsid w:val="00895BEA"/>
    <w:rsid w:val="008B7926"/>
    <w:rsid w:val="008F07FD"/>
    <w:rsid w:val="008F3063"/>
    <w:rsid w:val="008F5A10"/>
    <w:rsid w:val="00916D37"/>
    <w:rsid w:val="0093024A"/>
    <w:rsid w:val="00984DD1"/>
    <w:rsid w:val="009D286D"/>
    <w:rsid w:val="00A20884"/>
    <w:rsid w:val="00A7274F"/>
    <w:rsid w:val="00A7496B"/>
    <w:rsid w:val="00A8377C"/>
    <w:rsid w:val="00A96387"/>
    <w:rsid w:val="00AE5783"/>
    <w:rsid w:val="00AF74D2"/>
    <w:rsid w:val="00B43E28"/>
    <w:rsid w:val="00B923F4"/>
    <w:rsid w:val="00C34ED3"/>
    <w:rsid w:val="00C56083"/>
    <w:rsid w:val="00C560A9"/>
    <w:rsid w:val="00C851DB"/>
    <w:rsid w:val="00CA18B2"/>
    <w:rsid w:val="00D04479"/>
    <w:rsid w:val="00D22F80"/>
    <w:rsid w:val="00D25000"/>
    <w:rsid w:val="00D326F1"/>
    <w:rsid w:val="00D4020E"/>
    <w:rsid w:val="00D95987"/>
    <w:rsid w:val="00DA5D8D"/>
    <w:rsid w:val="00DE3CBC"/>
    <w:rsid w:val="00DF3647"/>
    <w:rsid w:val="00E156AE"/>
    <w:rsid w:val="00E52ABD"/>
    <w:rsid w:val="00EF6D68"/>
    <w:rsid w:val="00F76AF7"/>
    <w:rsid w:val="00F91B78"/>
    <w:rsid w:val="00F928EF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BB3"/>
  <w15:docId w15:val="{3B7A9383-812A-4309-B7DF-ACDCBA6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6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D0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D0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928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9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3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Ирина</cp:lastModifiedBy>
  <cp:revision>6</cp:revision>
  <cp:lastPrinted>2022-06-24T11:07:00Z</cp:lastPrinted>
  <dcterms:created xsi:type="dcterms:W3CDTF">2022-06-24T08:53:00Z</dcterms:created>
  <dcterms:modified xsi:type="dcterms:W3CDTF">2022-06-24T11:14:00Z</dcterms:modified>
</cp:coreProperties>
</file>