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Default="00CC7519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>Приложение к</w:t>
      </w:r>
    </w:p>
    <w:p w:rsidR="00CC7519" w:rsidRPr="00F941E9" w:rsidRDefault="00F40BCA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 xml:space="preserve">от </w:t>
      </w:r>
      <w:r w:rsidR="00CD1984">
        <w:rPr>
          <w:rFonts w:cs="Times New Roman"/>
          <w:color w:val="000000" w:themeColor="text1"/>
          <w:sz w:val="22"/>
        </w:rPr>
        <w:t>06.02.2024</w:t>
      </w:r>
      <w:r w:rsidR="00D3528F">
        <w:rPr>
          <w:rFonts w:cs="Times New Roman"/>
          <w:color w:val="000000" w:themeColor="text1"/>
          <w:sz w:val="22"/>
        </w:rPr>
        <w:t xml:space="preserve">  </w:t>
      </w:r>
      <w:r w:rsidRPr="00F941E9">
        <w:rPr>
          <w:rFonts w:cs="Times New Roman"/>
          <w:color w:val="000000" w:themeColor="text1"/>
          <w:sz w:val="22"/>
        </w:rPr>
        <w:t xml:space="preserve">№ </w:t>
      </w:r>
      <w:r w:rsidR="001B357C">
        <w:rPr>
          <w:rFonts w:cs="Times New Roman"/>
          <w:color w:val="000000" w:themeColor="text1"/>
          <w:sz w:val="22"/>
        </w:rPr>
        <w:t>218/2</w:t>
      </w:r>
      <w:bookmarkStart w:id="0" w:name="_GoBack"/>
      <w:bookmarkEnd w:id="0"/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0B16DA">
        <w:rPr>
          <w:rFonts w:ascii="Times New Roman" w:hAnsi="Times New Roman" w:cs="Times New Roman"/>
          <w:sz w:val="24"/>
          <w:szCs w:val="24"/>
        </w:rPr>
        <w:t>отходами» на</w:t>
      </w:r>
      <w:r w:rsidRPr="000B16DA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 w:rsidRPr="000B16DA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0B16DA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C00ED" w:rsidRPr="000B16DA" w:rsidRDefault="002C00ED" w:rsidP="002C00ED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>1. П</w:t>
      </w:r>
      <w:hyperlink r:id="rId9" w:history="1">
        <w:r w:rsidRPr="000B16DA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Pr="000B16DA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</w:t>
      </w:r>
      <w:r w:rsidRPr="000B16DA">
        <w:rPr>
          <w:rFonts w:ascii="Times New Roman" w:hAnsi="Times New Roman" w:cs="Times New Roman"/>
          <w:sz w:val="24"/>
          <w:szCs w:val="24"/>
        </w:rPr>
        <w:t>ф</w:t>
      </w:r>
      <w:r w:rsidRPr="000B16DA">
        <w:rPr>
          <w:rFonts w:ascii="Times New Roman" w:hAnsi="Times New Roman" w:cs="Times New Roman"/>
          <w:sz w:val="24"/>
          <w:szCs w:val="24"/>
        </w:rPr>
        <w:t>фективности и отрасли обращения с отходами» на 2023-2027 годы.</w:t>
      </w:r>
    </w:p>
    <w:p w:rsidR="002C00ED" w:rsidRPr="000B16DA" w:rsidRDefault="002C00ED" w:rsidP="002C00E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0B16DA">
              <w:rPr>
                <w:rFonts w:ascii="Times New Roman" w:hAnsi="Times New Roman" w:cs="Times New Roman"/>
              </w:rPr>
              <w:t>о</w:t>
            </w:r>
            <w:r w:rsidRPr="000B16DA">
              <w:rPr>
                <w:rFonts w:ascii="Times New Roman" w:hAnsi="Times New Roman" w:cs="Times New Roman"/>
              </w:rPr>
              <w:t>граммы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Простоквашин А.А.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0B16DA" w:rsidTr="00FF6F92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0B16DA">
              <w:rPr>
                <w:rFonts w:ascii="Times New Roman" w:hAnsi="Times New Roman" w:cs="Times New Roman"/>
              </w:rPr>
              <w:t>м</w:t>
            </w:r>
            <w:r w:rsidRPr="000B16D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0B16DA">
              <w:rPr>
                <w:rFonts w:cs="Times New Roman"/>
                <w:sz w:val="22"/>
              </w:rPr>
              <w:t>р</w:t>
            </w:r>
            <w:r w:rsidRPr="000B16DA">
              <w:rPr>
                <w:rFonts w:cs="Times New Roman"/>
                <w:sz w:val="22"/>
              </w:rPr>
              <w:t>спективных технологий водоподготовки.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2. Обеспечение качественными услугами водоотведения. 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3. Повышение условий для обеспечения качественными коммунальными услугами.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2C00ED" w:rsidRPr="000B16DA" w:rsidTr="00FF6F92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</w:p>
        </w:tc>
      </w:tr>
      <w:tr w:rsidR="002C00ED" w:rsidRPr="000B16DA" w:rsidTr="00FF6F92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1.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2.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3.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4</w:t>
            </w:r>
            <w:r w:rsidRPr="000B16DA">
              <w:rPr>
                <w:rFonts w:cs="Times New Roman"/>
                <w:bCs/>
                <w:sz w:val="22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Обращение с о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т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ходами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5.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6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Развитие газиф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кации, топливозаправочного ко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плекса и электроэнергетики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7.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щая подпрограмма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lastRenderedPageBreak/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8.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0B16DA">
              <w:rPr>
                <w:rFonts w:ascii="Times New Roman CYR" w:eastAsiaTheme="minorEastAsia" w:hAnsi="Times New Roman CYR" w:cs="Times New Roman CYR"/>
              </w:rPr>
              <w:t>л</w:t>
            </w:r>
            <w:r w:rsidRPr="000B16DA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0B16DA">
              <w:rPr>
                <w:rFonts w:ascii="Times New Roman" w:eastAsiaTheme="minorEastAsia" w:hAnsi="Times New Roman" w:cs="Times New Roman"/>
              </w:rPr>
              <w:t>о</w:t>
            </w:r>
            <w:r w:rsidRPr="000B16DA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водосна</w:t>
            </w:r>
            <w:r w:rsidRPr="000B16DA">
              <w:rPr>
                <w:rFonts w:cs="Times New Roman"/>
                <w:sz w:val="22"/>
              </w:rPr>
              <w:t>б</w:t>
            </w:r>
            <w:r w:rsidRPr="000B16DA">
              <w:rPr>
                <w:rFonts w:cs="Times New Roman"/>
                <w:sz w:val="22"/>
              </w:rPr>
              <w:t>жения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0B16DA">
              <w:rPr>
                <w:rFonts w:cs="Times New Roman"/>
                <w:sz w:val="22"/>
              </w:rPr>
              <w:t>а</w:t>
            </w:r>
            <w:r w:rsidRPr="000B16DA">
              <w:rPr>
                <w:rFonts w:cs="Times New Roman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7. Создание условий для реализации полномочий органов местного самоуправления</w:t>
            </w:r>
          </w:p>
        </w:tc>
      </w:tr>
      <w:tr w:rsidR="002C00ED" w:rsidRPr="000B16DA" w:rsidTr="00FF6F92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0B16DA">
              <w:rPr>
                <w:rFonts w:ascii="Times New Roman" w:hAnsi="Times New Roman" w:cs="Times New Roman"/>
              </w:rPr>
              <w:t>и</w:t>
            </w:r>
            <w:r w:rsidRPr="000B16DA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2027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0B16DA">
              <w:rPr>
                <w:rFonts w:ascii="Times New Roman" w:hAnsi="Times New Roman" w:cs="Times New Roman"/>
              </w:rPr>
              <w:t>б</w:t>
            </w:r>
            <w:r w:rsidRPr="000B16DA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2C00ED" w:rsidRPr="000B16DA" w:rsidRDefault="00DA3AF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1867346,50</w:t>
            </w:r>
          </w:p>
        </w:tc>
        <w:tc>
          <w:tcPr>
            <w:tcW w:w="1843" w:type="dxa"/>
            <w:vAlign w:val="center"/>
          </w:tcPr>
          <w:p w:rsidR="002C00ED" w:rsidRPr="000B16DA" w:rsidRDefault="0069514F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152998,00</w:t>
            </w:r>
          </w:p>
        </w:tc>
        <w:tc>
          <w:tcPr>
            <w:tcW w:w="1732" w:type="dxa"/>
            <w:vAlign w:val="center"/>
          </w:tcPr>
          <w:p w:rsidR="002C00ED" w:rsidRPr="000B16DA" w:rsidRDefault="0069514F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336963,93</w:t>
            </w:r>
          </w:p>
        </w:tc>
        <w:tc>
          <w:tcPr>
            <w:tcW w:w="1843" w:type="dxa"/>
            <w:vAlign w:val="center"/>
          </w:tcPr>
          <w:p w:rsidR="002C00ED" w:rsidRPr="000B16DA" w:rsidRDefault="0069514F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493913,57</w:t>
            </w:r>
          </w:p>
        </w:tc>
        <w:tc>
          <w:tcPr>
            <w:tcW w:w="1843" w:type="dxa"/>
            <w:vAlign w:val="center"/>
          </w:tcPr>
          <w:p w:rsidR="002C00ED" w:rsidRPr="000B16DA" w:rsidRDefault="00AE5B84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483521,97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399949,03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2C00ED" w:rsidRPr="00683227" w:rsidRDefault="00DA3AF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388123,22</w:t>
            </w:r>
          </w:p>
        </w:tc>
        <w:tc>
          <w:tcPr>
            <w:tcW w:w="1843" w:type="dxa"/>
            <w:vAlign w:val="center"/>
          </w:tcPr>
          <w:p w:rsidR="002C00ED" w:rsidRPr="000B16DA" w:rsidRDefault="0069514F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22081,65</w:t>
            </w:r>
          </w:p>
        </w:tc>
        <w:tc>
          <w:tcPr>
            <w:tcW w:w="1732" w:type="dxa"/>
            <w:vAlign w:val="center"/>
          </w:tcPr>
          <w:p w:rsidR="002C00ED" w:rsidRPr="000B16DA" w:rsidRDefault="0069514F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81946,41</w:t>
            </w:r>
          </w:p>
        </w:tc>
        <w:tc>
          <w:tcPr>
            <w:tcW w:w="1843" w:type="dxa"/>
            <w:vAlign w:val="center"/>
          </w:tcPr>
          <w:p w:rsidR="002C00ED" w:rsidRPr="000B16DA" w:rsidRDefault="0069514F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97988,89</w:t>
            </w:r>
          </w:p>
        </w:tc>
        <w:tc>
          <w:tcPr>
            <w:tcW w:w="1843" w:type="dxa"/>
            <w:vAlign w:val="center"/>
          </w:tcPr>
          <w:p w:rsidR="002C00ED" w:rsidRPr="000B16DA" w:rsidRDefault="00AE5B84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101855,70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84250,57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683227" w:rsidRDefault="00DA3AF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2255469,72</w:t>
            </w:r>
          </w:p>
        </w:tc>
        <w:tc>
          <w:tcPr>
            <w:tcW w:w="1843" w:type="dxa"/>
            <w:vAlign w:val="center"/>
          </w:tcPr>
          <w:p w:rsidR="002C00ED" w:rsidRPr="00683227" w:rsidRDefault="0069514F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175079,65</w:t>
            </w:r>
          </w:p>
        </w:tc>
        <w:tc>
          <w:tcPr>
            <w:tcW w:w="1732" w:type="dxa"/>
            <w:vAlign w:val="center"/>
          </w:tcPr>
          <w:p w:rsidR="002C00ED" w:rsidRPr="000B16DA" w:rsidRDefault="0069514F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418910,34</w:t>
            </w:r>
          </w:p>
        </w:tc>
        <w:tc>
          <w:tcPr>
            <w:tcW w:w="1843" w:type="dxa"/>
            <w:vAlign w:val="center"/>
          </w:tcPr>
          <w:p w:rsidR="002C00ED" w:rsidRPr="000B16DA" w:rsidRDefault="0069514F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591902,46</w:t>
            </w:r>
          </w:p>
        </w:tc>
        <w:tc>
          <w:tcPr>
            <w:tcW w:w="1843" w:type="dxa"/>
            <w:vAlign w:val="center"/>
          </w:tcPr>
          <w:p w:rsidR="002C00ED" w:rsidRPr="000B16DA" w:rsidRDefault="00AE5B84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585377,67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484199,60</w:t>
            </w: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C04201" w:rsidRDefault="002C00ED" w:rsidP="002C00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16DA">
        <w:rPr>
          <w:rFonts w:cs="Times New Roman"/>
          <w:bCs/>
        </w:rPr>
        <w:t xml:space="preserve">  </w:t>
      </w:r>
      <w:r w:rsidRPr="000B16DA">
        <w:rPr>
          <w:rFonts w:cs="Times New Roman"/>
          <w:bCs/>
        </w:rPr>
        <w:tab/>
      </w:r>
      <w:r>
        <w:rPr>
          <w:rFonts w:cs="Times New Roman"/>
          <w:bCs/>
        </w:rPr>
        <w:t>*</w:t>
      </w:r>
      <w:r w:rsidRPr="009003E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03F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не предусмотрена к реализации на территории городского округа Зарайск</w:t>
      </w: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Default="004D4DB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0934EA" w:rsidRPr="000B16D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2. Общая характеристика сферы реализации муниципальной программы городского округа Зарайск Московской области </w:t>
      </w:r>
      <w:r w:rsidRPr="00FD1F11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FD1F11">
        <w:rPr>
          <w:sz w:val="24"/>
          <w:szCs w:val="24"/>
        </w:rPr>
        <w:t xml:space="preserve"> 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а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структуры, энергоэффективности и отрасли обращения с отходами» на 2023-2027 годы</w:t>
      </w:r>
      <w:r w:rsidR="00EC509E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22196A" w:rsidRPr="00FD1F11" w:rsidRDefault="0022196A" w:rsidP="0022196A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22196A" w:rsidRPr="00FD1F11" w:rsidRDefault="0022196A" w:rsidP="00221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требований к кач</w:t>
      </w:r>
      <w:r w:rsidRPr="00FD1F11">
        <w:rPr>
          <w:rFonts w:ascii="Times New Roman" w:hAnsi="Times New Roman" w:cs="Times New Roman"/>
          <w:sz w:val="24"/>
          <w:szCs w:val="24"/>
        </w:rPr>
        <w:t>е</w:t>
      </w:r>
      <w:r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22196A" w:rsidRPr="00FD1F11" w:rsidRDefault="0022196A" w:rsidP="00221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2196A" w:rsidRPr="00FD1F11" w:rsidRDefault="0022196A" w:rsidP="0022196A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повышение энергетической эффективности зданий, строений муниципальной собственности;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жилищном фонде и бюджетной сфере.</w:t>
      </w:r>
    </w:p>
    <w:p w:rsidR="00FF6F92" w:rsidRDefault="00FF6F92" w:rsidP="0022196A">
      <w:pPr>
        <w:pStyle w:val="Default"/>
        <w:ind w:firstLine="709"/>
        <w:jc w:val="both"/>
        <w:rPr>
          <w:color w:val="auto"/>
        </w:rPr>
      </w:pPr>
    </w:p>
    <w:p w:rsidR="00FF6F92" w:rsidRDefault="00FF6F92" w:rsidP="0022196A">
      <w:pPr>
        <w:pStyle w:val="Default"/>
        <w:ind w:firstLine="709"/>
        <w:jc w:val="both"/>
        <w:rPr>
          <w:color w:val="auto"/>
        </w:rPr>
      </w:pPr>
    </w:p>
    <w:p w:rsidR="00FF6F92" w:rsidRDefault="00FF6F92" w:rsidP="0022196A">
      <w:pPr>
        <w:pStyle w:val="Default"/>
        <w:ind w:firstLine="709"/>
        <w:jc w:val="both"/>
        <w:rPr>
          <w:color w:val="auto"/>
        </w:rPr>
      </w:pPr>
    </w:p>
    <w:p w:rsidR="0022196A" w:rsidRPr="00FD1F11" w:rsidRDefault="0022196A" w:rsidP="0022196A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>ответствии с Указами Президента и рейтингом по результатам оценки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22196A" w:rsidRPr="00FD1F11" w:rsidRDefault="0022196A" w:rsidP="0022196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196A" w:rsidRPr="00FD1F11" w:rsidRDefault="0022196A" w:rsidP="0022196A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Инерционный прогноз развития соответствующей сферы реализации муниципальной программы  городского округа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ской   области на «Развитие инженерной инфраструктуры, энергоэффективности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Инерционный сценарий развития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жилищно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доли потерь при передачи энергетических ресурсов потребителю;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4D4DBC" w:rsidRDefault="004D4DBC" w:rsidP="0022196A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4D4DBC" w:rsidRPr="00FD1F11" w:rsidRDefault="004D4DBC" w:rsidP="0022196A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330ED4" w:rsidRPr="00F941E9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>4. Методика расчета значений целевых показателей муниципальной программы городского округа Зарайск Московской области «Развитие и</w:t>
      </w:r>
      <w:r w:rsidRPr="00F941E9">
        <w:rPr>
          <w:rFonts w:ascii="Times New Roman" w:hAnsi="Times New Roman" w:cs="Times New Roman"/>
          <w:sz w:val="24"/>
          <w:szCs w:val="24"/>
        </w:rPr>
        <w:t>н</w:t>
      </w:r>
      <w:r w:rsidRPr="00F941E9">
        <w:rPr>
          <w:rFonts w:ascii="Times New Roman" w:hAnsi="Times New Roman" w:cs="Times New Roman"/>
          <w:sz w:val="24"/>
          <w:szCs w:val="24"/>
        </w:rPr>
        <w:t>женерной инфраструктуры, энергоэффективности и отрасли обращения с отходами» на 2023-2027годы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ED4" w:rsidRPr="00F941E9" w:rsidRDefault="00330ED4" w:rsidP="00330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330ED4" w:rsidRPr="00F941E9" w:rsidTr="00315C1B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ления </w:t>
            </w:r>
          </w:p>
        </w:tc>
      </w:tr>
      <w:tr w:rsidR="00330ED4" w:rsidRPr="00F941E9" w:rsidTr="00315C1B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330ED4" w:rsidRPr="00F941E9" w:rsidTr="00315C1B">
        <w:trPr>
          <w:trHeight w:val="297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330ED4" w:rsidRPr="00F941E9" w:rsidTr="00315C1B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дой из централизованных источников водоснабжения</w:t>
            </w:r>
          </w:p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>
              <w:rPr>
                <w:rFonts w:eastAsia="Times New Roman" w:cs="Times New Roman"/>
                <w:sz w:val="22"/>
              </w:rPr>
              <w:t xml:space="preserve">. </w:t>
            </w:r>
          </w:p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330ED4" w:rsidRPr="00F941E9" w:rsidTr="00315C1B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1B357C" w:rsidP="00315C1B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330ED4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330ED4" w:rsidRPr="00F941E9">
                <w:rPr>
                  <w:rFonts w:eastAsia="Times New Roman" w:cs="Times New Roman"/>
                  <w:sz w:val="22"/>
                </w:rPr>
                <w:t>а</w:t>
              </w:r>
              <w:r w:rsidR="00330ED4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330ED4" w:rsidRPr="00F941E9">
                <w:rPr>
                  <w:rFonts w:eastAsia="Times New Roman" w:cs="Times New Roman"/>
                  <w:sz w:val="22"/>
                </w:rPr>
                <w:t>о</w:t>
              </w:r>
              <w:r w:rsidR="00330ED4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Pr="00F941E9">
              <w:rPr>
                <w:rFonts w:eastAsia="Times New Roman" w:cs="Times New Roman"/>
                <w:sz w:val="22"/>
              </w:rPr>
              <w:t>т</w:t>
            </w:r>
            <w:r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ванных на территории ОМСУ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  <w:r>
              <w:rPr>
                <w:rFonts w:cs="Times New Roman"/>
                <w:sz w:val="22"/>
              </w:rPr>
              <w:t xml:space="preserve"> Моско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>лоснабжения, водоснабжения и водоотведения, программ комплексного 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>ного 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схем теплоснабж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 xml:space="preserve">ния муниципальных образований Московской области, ед.;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proofErr w:type="spellEnd"/>
            <w:r w:rsidRPr="006D061F">
              <w:rPr>
                <w:sz w:val="22"/>
              </w:rPr>
              <w:t xml:space="preserve"> - количество актуальных схем водосна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>жения и водоотведения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 xml:space="preserve">ваний Московской области, ед.;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программ ко</w:t>
            </w:r>
            <w:r w:rsidRPr="006D061F">
              <w:rPr>
                <w:sz w:val="22"/>
              </w:rPr>
              <w:t>м</w:t>
            </w:r>
            <w:r w:rsidRPr="006D061F">
              <w:rPr>
                <w:sz w:val="22"/>
              </w:rPr>
              <w:t>плексного развития систем коммунальной инфр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структуры муниципальных образований Моско</w:t>
            </w:r>
            <w:r w:rsidRPr="006D061F">
              <w:rPr>
                <w:sz w:val="22"/>
              </w:rPr>
              <w:t>в</w:t>
            </w:r>
            <w:r w:rsidRPr="006D061F">
              <w:rPr>
                <w:sz w:val="22"/>
              </w:rPr>
              <w:t xml:space="preserve">ской области, ед.; </w:t>
            </w:r>
          </w:p>
          <w:p w:rsidR="00330ED4" w:rsidRPr="00C02F7B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3 - количество 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r>
              <w:rPr>
                <w:sz w:val="22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>М</w:t>
            </w:r>
            <w:r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  <w:lang w:val="en-US"/>
              </w:rPr>
              <w:t>x</w:t>
            </w:r>
            <w:r w:rsidRPr="00F941E9">
              <w:rPr>
                <w:rFonts w:cs="Times New Roman"/>
                <w:sz w:val="22"/>
              </w:rPr>
              <w:t xml:space="preserve"> 100% , где: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пальной собственности с определенным классом энергетической </w:t>
            </w:r>
            <w:r>
              <w:rPr>
                <w:rFonts w:cs="Times New Roman"/>
                <w:sz w:val="22"/>
              </w:rPr>
              <w:t xml:space="preserve">эффективности </w:t>
            </w:r>
            <w:r w:rsidRPr="00F941E9">
              <w:rPr>
                <w:rFonts w:cs="Times New Roman"/>
                <w:sz w:val="22"/>
              </w:rPr>
              <w:t>(А,В,С,Д);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К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ежегодная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 xml:space="preserve">ниципальных учреждений, </w:t>
            </w:r>
            <w:r w:rsidRPr="00F941E9">
              <w:rPr>
                <w:rFonts w:cs="Times New Roman"/>
                <w:sz w:val="22"/>
              </w:rPr>
              <w:lastRenderedPageBreak/>
              <w:t>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зданий, строений, сооружений органов местного самоуправления и муниципальных </w:t>
            </w:r>
            <w:r w:rsidRPr="00F941E9">
              <w:rPr>
                <w:rFonts w:cs="Times New Roman"/>
                <w:sz w:val="22"/>
              </w:rPr>
              <w:lastRenderedPageBreak/>
              <w:t>учреждений, оснащенных приборами учета 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требляемых энергетических ресурсов</w:t>
            </w:r>
            <w:r>
              <w:rPr>
                <w:rFonts w:cs="Times New Roman"/>
                <w:sz w:val="22"/>
              </w:rPr>
              <w:t>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  <w:r>
              <w:rPr>
                <w:rFonts w:cs="Times New Roman"/>
                <w:sz w:val="22"/>
              </w:rPr>
              <w:t>;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тории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Pr="00F941E9">
              <w:rPr>
                <w:rFonts w:cs="Times New Roman"/>
                <w:sz w:val="22"/>
              </w:rPr>
              <w:t xml:space="preserve">Государственная автоматизированная </w:t>
            </w:r>
            <w:r w:rsidRPr="00F941E9">
              <w:rPr>
                <w:rFonts w:cs="Times New Roman"/>
                <w:sz w:val="22"/>
              </w:rPr>
              <w:lastRenderedPageBreak/>
              <w:t>система «Управление».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домов, оснащенных общедомовыми приборами </w:t>
            </w:r>
            <w:r>
              <w:rPr>
                <w:rFonts w:cs="Times New Roman"/>
                <w:sz w:val="22"/>
              </w:rPr>
              <w:t xml:space="preserve">учета </w:t>
            </w:r>
            <w:r w:rsidRPr="00F941E9">
              <w:rPr>
                <w:rFonts w:cs="Times New Roman"/>
                <w:sz w:val="22"/>
              </w:rPr>
              <w:t>потребляемых энергетических ресурсов;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домов, осн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тических ресурсов;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 xml:space="preserve">ложенных на территории </w:t>
            </w:r>
            <w:r>
              <w:rPr>
                <w:rFonts w:cs="Times New Roman"/>
                <w:sz w:val="22"/>
              </w:rPr>
              <w:t>муниципального обр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зования.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 с опр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на территории муниципальн</w:t>
            </w:r>
            <w:r>
              <w:rPr>
                <w:rFonts w:cs="Times New Roman"/>
                <w:sz w:val="22"/>
              </w:rPr>
              <w:t>ого</w:t>
            </w:r>
            <w:r w:rsidRPr="00F941E9">
              <w:rPr>
                <w:rFonts w:cs="Times New Roman"/>
                <w:sz w:val="22"/>
              </w:rPr>
              <w:t xml:space="preserve"> образовани</w:t>
            </w:r>
            <w:r>
              <w:rPr>
                <w:rFonts w:cs="Times New Roman"/>
                <w:sz w:val="22"/>
              </w:rPr>
              <w:t>я</w:t>
            </w:r>
            <w:r w:rsidRPr="00F941E9">
              <w:rPr>
                <w:rFonts w:cs="Times New Roman"/>
                <w:sz w:val="22"/>
              </w:rPr>
              <w:t>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муниципальн</w:t>
            </w:r>
            <w:r>
              <w:rPr>
                <w:rFonts w:cs="Times New Roman"/>
                <w:sz w:val="22"/>
              </w:rPr>
              <w:t>ого</w:t>
            </w:r>
            <w:r w:rsidRPr="00F941E9">
              <w:rPr>
                <w:rFonts w:cs="Times New Roman"/>
                <w:sz w:val="22"/>
              </w:rPr>
              <w:t xml:space="preserve"> обр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зовани</w:t>
            </w:r>
            <w:r>
              <w:rPr>
                <w:rFonts w:cs="Times New Roman"/>
                <w:sz w:val="22"/>
              </w:rPr>
              <w:t>я.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</w:tbl>
    <w:p w:rsidR="00330ED4" w:rsidRPr="00F941E9" w:rsidRDefault="00330ED4" w:rsidP="00330ED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96A" w:rsidRPr="00F941E9" w:rsidRDefault="0022196A" w:rsidP="002219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Pr="00F941E9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Методика определения результатов выполнения мероприятий муниципальной программы городского округа Зарайск Московской области </w:t>
      </w:r>
      <w:r w:rsidRPr="00F941E9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>
        <w:rPr>
          <w:rFonts w:cs="Times New Roman"/>
          <w:sz w:val="24"/>
          <w:szCs w:val="24"/>
        </w:rPr>
        <w:t>.</w:t>
      </w: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330ED4" w:rsidRPr="00F941E9" w:rsidTr="00315C1B">
        <w:trPr>
          <w:trHeight w:val="191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шахтных колодцев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>
              <w:rPr>
                <w:rFonts w:cs="Times New Roman"/>
                <w:sz w:val="20"/>
                <w:szCs w:val="20"/>
              </w:rPr>
              <w:t>шахтных колодцев отремонтированных</w:t>
            </w:r>
            <w:r w:rsidRPr="00F941E9">
              <w:rPr>
                <w:rFonts w:cs="Times New Roman"/>
                <w:sz w:val="20"/>
                <w:szCs w:val="20"/>
              </w:rPr>
              <w:t xml:space="preserve">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очистки сточных вод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2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9E2ABC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  <w:tc>
          <w:tcPr>
            <w:tcW w:w="1559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9E2ABC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>Значение показателя опред</w:t>
            </w:r>
            <w:r w:rsidRPr="009E2ABC">
              <w:rPr>
                <w:rFonts w:cs="Times New Roman"/>
                <w:sz w:val="20"/>
                <w:szCs w:val="20"/>
              </w:rPr>
              <w:t>е</w:t>
            </w:r>
            <w:r w:rsidRPr="009E2ABC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Количество утвержденных схем теплоснабжения горо</w:t>
            </w:r>
            <w:r w:rsidRPr="002D0C7F">
              <w:rPr>
                <w:sz w:val="20"/>
                <w:szCs w:val="20"/>
              </w:rPr>
              <w:t>д</w:t>
            </w:r>
            <w:r w:rsidRPr="002D0C7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и актуализированной в соответствии с Постановл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нием Правительства РФ от 22.02.2012 №154. «О требов</w:t>
            </w:r>
            <w:r w:rsidRPr="002D0C7F">
              <w:rPr>
                <w:rFonts w:eastAsia="Calibri" w:cs="Times New Roman"/>
                <w:sz w:val="20"/>
                <w:szCs w:val="20"/>
              </w:rPr>
              <w:t>а</w:t>
            </w:r>
            <w:r w:rsidRPr="002D0C7F">
              <w:rPr>
                <w:rFonts w:eastAsia="Calibri" w:cs="Times New Roman"/>
                <w:sz w:val="20"/>
                <w:szCs w:val="20"/>
              </w:rPr>
              <w:t>ниях к схемам теплоснабж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ния, порядку их разработки и утверждения». 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схем водосна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жения и водоотведения г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родских округов (актуализ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рованных схем водоснабж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 и водоотведения горо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становлением Правительства РФ от 05.09.2013 №782 «О схемах водоснабжения и в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доотведения» (далее ППРФ 782) или актуализированной в соответствии с п. 8  ППРФ 782.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программ ко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плексного развития систем коммунальной инфрастру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туры городских округов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п.5.1 статьи 26 главы 3 Град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комплексного ра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вития систем коммунальной инфраструктуры.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(модернизир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вано) ИТП с теплообменн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ками отопления и аппарат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рой управления отоплением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терморегул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рующие клапаны (терморег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ляторов) на отопительных приборах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промытых трубопроводов и стояков систем отопления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светильники вну</w:t>
            </w:r>
            <w:r w:rsidRPr="002D0C7F">
              <w:rPr>
                <w:sz w:val="20"/>
                <w:szCs w:val="20"/>
              </w:rPr>
              <w:t>т</w:t>
            </w:r>
            <w:r w:rsidRPr="002D0C7F">
              <w:rPr>
                <w:sz w:val="20"/>
                <w:szCs w:val="20"/>
              </w:rPr>
              <w:t>реннего освещения на свет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диодные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spacing w:line="228" w:lineRule="auto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регулиров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ния освещением, датчики движения и освещенности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 xml:space="preserve">Периодичность представления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Повышена теплозащита наружных стен, утеплена кровли и чердачные помещ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площадь утепленных стен, кровель, чердачных помещений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насосное об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рудование и электроустано</w:t>
            </w:r>
            <w:r w:rsidRPr="002D0C7F">
              <w:rPr>
                <w:sz w:val="20"/>
                <w:szCs w:val="20"/>
              </w:rPr>
              <w:t>в</w:t>
            </w:r>
            <w:r w:rsidRPr="002D0C7F">
              <w:rPr>
                <w:sz w:val="20"/>
                <w:szCs w:val="20"/>
              </w:rPr>
              <w:t>ки с частотно-регулируемым приводом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установленных, замененных трубопроводов и арматуры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аэраторы с р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гулятором расхода воды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2D0C7F">
              <w:rPr>
                <w:sz w:val="20"/>
                <w:szCs w:val="20"/>
              </w:rPr>
              <w:t>п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верены</w:t>
            </w:r>
            <w:proofErr w:type="spellEnd"/>
            <w:r w:rsidRPr="002D0C7F">
              <w:rPr>
                <w:sz w:val="20"/>
                <w:szCs w:val="20"/>
              </w:rPr>
              <w:t xml:space="preserve"> приборы учета эне</w:t>
            </w:r>
            <w:r w:rsidRPr="002D0C7F">
              <w:rPr>
                <w:sz w:val="20"/>
                <w:szCs w:val="20"/>
              </w:rPr>
              <w:t>р</w:t>
            </w:r>
            <w:r w:rsidRPr="002D0C7F">
              <w:rPr>
                <w:sz w:val="20"/>
                <w:szCs w:val="20"/>
              </w:rPr>
              <w:t>гетических ресурсов на об</w:t>
            </w:r>
            <w:r w:rsidRPr="002D0C7F">
              <w:rPr>
                <w:sz w:val="20"/>
                <w:szCs w:val="20"/>
              </w:rPr>
              <w:t>ъ</w:t>
            </w:r>
            <w:r w:rsidRPr="002D0C7F">
              <w:rPr>
                <w:sz w:val="20"/>
                <w:szCs w:val="20"/>
              </w:rPr>
              <w:t>ектах бюджетной сферы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верены</w:t>
            </w:r>
            <w:proofErr w:type="spell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</w:p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контроля за газовой безопасностью в ж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лых помещениях (квартирах) многоквартирных домов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заявления в ГУ МО «Государственная жилищная инспекция Московской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  <w:r w:rsidRPr="002D0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>
              <w:rPr>
                <w:rFonts w:eastAsia="Calibri" w:cs="Times New Roman"/>
                <w:sz w:val="20"/>
                <w:szCs w:val="20"/>
              </w:rPr>
              <w:t>поданных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заявлений </w:t>
            </w:r>
            <w:r w:rsidRPr="002D0C7F">
              <w:rPr>
                <w:rFonts w:eastAsia="Calibri" w:cs="Times New Roman"/>
                <w:sz w:val="20"/>
                <w:szCs w:val="20"/>
              </w:rPr>
              <w:t>о пр</w:t>
            </w:r>
            <w:r w:rsidRPr="002D0C7F">
              <w:rPr>
                <w:rFonts w:eastAsia="Calibri" w:cs="Times New Roman"/>
                <w:sz w:val="20"/>
                <w:szCs w:val="20"/>
              </w:rPr>
              <w:t>и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своении класса </w:t>
            </w:r>
            <w:proofErr w:type="spellStart"/>
            <w:r w:rsidRPr="002D0C7F">
              <w:rPr>
                <w:rFonts w:eastAsia="Calibri" w:cs="Times New Roman"/>
                <w:sz w:val="20"/>
                <w:szCs w:val="20"/>
              </w:rPr>
              <w:t>энергоэфф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тивности</w:t>
            </w:r>
            <w:proofErr w:type="spellEnd"/>
            <w:r w:rsidRPr="002D0C7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5E2A15" w:rsidRPr="002D0C7F" w:rsidTr="00315C1B">
        <w:trPr>
          <w:trHeight w:val="279"/>
        </w:trPr>
        <w:tc>
          <w:tcPr>
            <w:tcW w:w="910" w:type="dxa"/>
          </w:tcPr>
          <w:p w:rsidR="005E2A15" w:rsidRDefault="005E2A15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2" w:type="dxa"/>
          </w:tcPr>
          <w:p w:rsidR="005E2A15" w:rsidRPr="002D0C7F" w:rsidRDefault="005E2A15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</w:tcPr>
          <w:p w:rsidR="005E2A15" w:rsidRPr="002D0C7F" w:rsidRDefault="005E2A15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5E2A15" w:rsidRPr="002D0C7F" w:rsidRDefault="005E2A1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</w:tcPr>
          <w:p w:rsidR="005E2A15" w:rsidRDefault="005E2A15" w:rsidP="00315C1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задолженности по налогам, сборам и иным обязательным платежам с целью реализ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ции мер по предупреждению банкротства муниципальных предприятий и (или) юрид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ческих лиц, 100 процентов акций (долей)  которых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лищно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</w:tcPr>
          <w:p w:rsidR="005E2A15" w:rsidRPr="002D0C7F" w:rsidRDefault="005E2A15" w:rsidP="005E2A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2761" w:type="dxa"/>
          </w:tcPr>
          <w:p w:rsidR="005E2A15" w:rsidRPr="002D0C7F" w:rsidRDefault="005E2A15" w:rsidP="00EC50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>
              <w:rPr>
                <w:rFonts w:eastAsia="Calibri" w:cs="Times New Roman"/>
                <w:sz w:val="20"/>
                <w:szCs w:val="20"/>
              </w:rPr>
              <w:t>е</w:t>
            </w:r>
            <w:r>
              <w:rPr>
                <w:rFonts w:eastAsia="Calibri" w:cs="Times New Roman"/>
                <w:sz w:val="20"/>
                <w:szCs w:val="20"/>
              </w:rPr>
              <w:t>ляется</w:t>
            </w:r>
            <w:r w:rsidR="00EC509E">
              <w:rPr>
                <w:rFonts w:eastAsia="Calibri" w:cs="Times New Roman"/>
                <w:sz w:val="20"/>
                <w:szCs w:val="20"/>
              </w:rPr>
              <w:t xml:space="preserve"> на основании данных о п</w:t>
            </w:r>
            <w:r w:rsidR="00EC509E">
              <w:rPr>
                <w:rFonts w:cs="Times New Roman"/>
                <w:sz w:val="20"/>
                <w:szCs w:val="20"/>
              </w:rPr>
              <w:t>огашении просроченной з</w:t>
            </w:r>
            <w:r w:rsidR="00EC509E">
              <w:rPr>
                <w:rFonts w:cs="Times New Roman"/>
                <w:sz w:val="20"/>
                <w:szCs w:val="20"/>
              </w:rPr>
              <w:t>а</w:t>
            </w:r>
            <w:r w:rsidR="00EC509E">
              <w:rPr>
                <w:rFonts w:cs="Times New Roman"/>
                <w:sz w:val="20"/>
                <w:szCs w:val="20"/>
              </w:rPr>
              <w:t>долженности по налогам, сб</w:t>
            </w:r>
            <w:r w:rsidR="00EC509E">
              <w:rPr>
                <w:rFonts w:cs="Times New Roman"/>
                <w:sz w:val="20"/>
                <w:szCs w:val="20"/>
              </w:rPr>
              <w:t>о</w:t>
            </w:r>
            <w:r w:rsidR="00EC509E">
              <w:rPr>
                <w:rFonts w:cs="Times New Roman"/>
                <w:sz w:val="20"/>
                <w:szCs w:val="20"/>
              </w:rPr>
              <w:t>рам и иным обязательным платежам с целью реализации мер по предупреждению банкротства муниципальных предприятий и (или) юрид</w:t>
            </w:r>
            <w:r w:rsidR="00EC509E">
              <w:rPr>
                <w:rFonts w:cs="Times New Roman"/>
                <w:sz w:val="20"/>
                <w:szCs w:val="20"/>
              </w:rPr>
              <w:t>и</w:t>
            </w:r>
            <w:r w:rsidR="00EC509E">
              <w:rPr>
                <w:rFonts w:cs="Times New Roman"/>
                <w:sz w:val="20"/>
                <w:szCs w:val="20"/>
              </w:rPr>
              <w:t>ческих лиц, 100 процентов акций (долей)  которых пр</w:t>
            </w:r>
            <w:r w:rsidR="00EC509E">
              <w:rPr>
                <w:rFonts w:cs="Times New Roman"/>
                <w:sz w:val="20"/>
                <w:szCs w:val="20"/>
              </w:rPr>
              <w:t>и</w:t>
            </w:r>
            <w:r w:rsidR="00EC509E">
              <w:rPr>
                <w:rFonts w:cs="Times New Roman"/>
                <w:sz w:val="20"/>
                <w:szCs w:val="20"/>
              </w:rPr>
              <w:t xml:space="preserve">надлежит муниципальным образованиям Московской области, осуществляющим деятельность в сфере </w:t>
            </w:r>
            <w:proofErr w:type="spellStart"/>
            <w:r w:rsidR="00EC509E">
              <w:rPr>
                <w:rFonts w:cs="Times New Roman"/>
                <w:sz w:val="20"/>
                <w:szCs w:val="20"/>
              </w:rPr>
              <w:t>жили</w:t>
            </w:r>
            <w:r w:rsidR="00EC509E">
              <w:rPr>
                <w:rFonts w:cs="Times New Roman"/>
                <w:sz w:val="20"/>
                <w:szCs w:val="20"/>
              </w:rPr>
              <w:t>щ</w:t>
            </w:r>
            <w:r w:rsidR="00EC509E">
              <w:rPr>
                <w:rFonts w:cs="Times New Roman"/>
                <w:sz w:val="20"/>
                <w:szCs w:val="20"/>
              </w:rPr>
              <w:t>но</w:t>
            </w:r>
            <w:proofErr w:type="spellEnd"/>
            <w:r w:rsidR="00EC509E">
              <w:rPr>
                <w:rFonts w:cs="Times New Roman"/>
                <w:sz w:val="20"/>
                <w:szCs w:val="20"/>
              </w:rPr>
              <w:t xml:space="preserve"> – коммунального хозяйства</w:t>
            </w:r>
          </w:p>
        </w:tc>
      </w:tr>
    </w:tbl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3DF" w:rsidRDefault="00E523DF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Pr="00F941E9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>6. Целевые показатели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ED4" w:rsidRPr="00F941E9" w:rsidRDefault="00330ED4" w:rsidP="00330ED4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330ED4" w:rsidRPr="00F941E9" w:rsidTr="00315C1B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330ED4" w:rsidRPr="00F941E9" w:rsidTr="00315C1B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30ED4" w:rsidRPr="00F941E9" w:rsidTr="00315C1B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330ED4" w:rsidRPr="00F941E9" w:rsidTr="00315C1B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330ED4" w:rsidRPr="00F941E9" w:rsidTr="00315C1B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0D2B3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89,17/ </w:t>
            </w:r>
            <w:r w:rsidR="000D2B38">
              <w:rPr>
                <w:rFonts w:cs="Times New Roman"/>
                <w:sz w:val="22"/>
              </w:rPr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97,27/</w:t>
            </w:r>
          </w:p>
          <w:p w:rsidR="00330ED4" w:rsidRPr="00F941E9" w:rsidRDefault="000D2B38" w:rsidP="008B1E24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</w:t>
            </w:r>
            <w:r w:rsidR="008B1E24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1.02.01</w:t>
            </w:r>
          </w:p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330ED4" w:rsidRPr="00F941E9" w:rsidRDefault="00330ED4" w:rsidP="00315C1B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330ED4" w:rsidRPr="00F941E9" w:rsidTr="00315C1B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1B357C" w:rsidP="00315C1B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1" w:history="1"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2.01.01</w:t>
            </w:r>
          </w:p>
          <w:p w:rsidR="00330ED4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330ED4" w:rsidRPr="00F941E9" w:rsidRDefault="00330ED4" w:rsidP="00315C1B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330ED4" w:rsidRPr="00F941E9" w:rsidTr="00315C1B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330ED4" w:rsidRPr="00F941E9" w:rsidTr="00315C1B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Количество созданных и восстановленных объе</w:t>
            </w:r>
            <w:r w:rsidRPr="00F941E9">
              <w:rPr>
                <w:rFonts w:eastAsia="Times New Roman" w:cs="Times New Roman"/>
                <w:sz w:val="22"/>
              </w:rPr>
              <w:t>к</w:t>
            </w:r>
            <w:r w:rsidRPr="00F941E9">
              <w:rPr>
                <w:rFonts w:eastAsia="Times New Roman" w:cs="Times New Roman"/>
                <w:sz w:val="22"/>
              </w:rPr>
              <w:t>тов коммунальной и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 xml:space="preserve">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Обращ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ние Г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бернат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ра Мо</w:t>
            </w:r>
            <w:r w:rsidRPr="00F941E9">
              <w:rPr>
                <w:rFonts w:eastAsia="Times New Roman" w:cs="Times New Roman"/>
                <w:sz w:val="22"/>
              </w:rPr>
              <w:t>с</w:t>
            </w:r>
            <w:r w:rsidRPr="00F941E9">
              <w:rPr>
                <w:rFonts w:eastAsia="Times New Roman" w:cs="Times New Roman"/>
                <w:sz w:val="22"/>
              </w:rPr>
              <w:t>ковской области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13</w:t>
            </w:r>
            <w:r w:rsidR="008551E6">
              <w:rPr>
                <w:rFonts w:cs="Times New Roman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445CC8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445CC8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  <w:r w:rsidR="00445CC8">
              <w:rPr>
                <w:rFonts w:eastAsia="Times New Roman" w:cs="Times New Roman"/>
                <w:sz w:val="22"/>
              </w:rPr>
              <w:t>5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lastRenderedPageBreak/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3.01.01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3.01.03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  <w:r>
              <w:rPr>
                <w:rFonts w:cs="Times New Roman"/>
                <w:sz w:val="22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3.05.02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3.05.03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17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5.01.01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5.01.02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5.01.03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5.01.04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5.01.05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5.01.06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5.01.07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5.01.08</w:t>
            </w:r>
          </w:p>
          <w:p w:rsidR="00330ED4" w:rsidRPr="007B2AF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2AFF">
              <w:rPr>
                <w:rFonts w:cs="Times New Roman"/>
                <w:sz w:val="22"/>
              </w:rPr>
              <w:t xml:space="preserve"> 5.01.09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bCs/>
                <w:sz w:val="22"/>
              </w:rPr>
              <w:t>Бережливый учет - осн</w:t>
            </w:r>
            <w:r w:rsidRPr="00F941E9">
              <w:rPr>
                <w:rFonts w:cs="Times New Roman"/>
                <w:bCs/>
                <w:sz w:val="22"/>
              </w:rPr>
              <w:t>а</w:t>
            </w:r>
            <w:r w:rsidRPr="00F941E9">
              <w:rPr>
                <w:rFonts w:cs="Times New Roman"/>
                <w:bCs/>
                <w:sz w:val="22"/>
              </w:rPr>
              <w:t>щенность многокварти</w:t>
            </w:r>
            <w:r w:rsidRPr="00F941E9">
              <w:rPr>
                <w:rFonts w:cs="Times New Roman"/>
                <w:bCs/>
                <w:sz w:val="22"/>
              </w:rPr>
              <w:t>р</w:t>
            </w:r>
            <w:r w:rsidRPr="00F941E9">
              <w:rPr>
                <w:rFonts w:cs="Times New Roman"/>
                <w:bCs/>
                <w:sz w:val="22"/>
              </w:rPr>
              <w:t>ных домов общедомов</w:t>
            </w:r>
            <w:r w:rsidRPr="00F941E9">
              <w:rPr>
                <w:rFonts w:cs="Times New Roman"/>
                <w:bCs/>
                <w:sz w:val="22"/>
              </w:rPr>
              <w:t>ы</w:t>
            </w:r>
            <w:r w:rsidRPr="00F941E9">
              <w:rPr>
                <w:rFonts w:cs="Times New Roman"/>
                <w:bCs/>
                <w:sz w:val="22"/>
              </w:rPr>
              <w:t xml:space="preserve">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lastRenderedPageBreak/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18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22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24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 xml:space="preserve">ского округа </w:t>
            </w:r>
            <w:r w:rsidRPr="00F941E9">
              <w:rPr>
                <w:rFonts w:cs="Times New Roman"/>
                <w:sz w:val="22"/>
              </w:rPr>
              <w:lastRenderedPageBreak/>
              <w:t>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5.02.01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5.02.02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  <w:r w:rsidR="008551E6"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330ED4" w:rsidRDefault="00330ED4" w:rsidP="00330ED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4DBC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433" w:rsidRDefault="006F5433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4DBC" w:rsidRPr="000B16DA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Подпрограмма 1. «Чистая вода».</w:t>
      </w: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38"/>
        <w:gridCol w:w="29"/>
        <w:gridCol w:w="538"/>
        <w:gridCol w:w="142"/>
        <w:gridCol w:w="567"/>
        <w:gridCol w:w="596"/>
        <w:gridCol w:w="992"/>
        <w:gridCol w:w="1134"/>
        <w:gridCol w:w="1134"/>
        <w:gridCol w:w="1134"/>
        <w:gridCol w:w="1105"/>
      </w:tblGrid>
      <w:tr w:rsidR="000818E7" w:rsidRPr="000B16DA" w:rsidTr="00F03FD3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1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0818E7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7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551E6" w:rsidRPr="000B16DA" w:rsidTr="00F03FD3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атацию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110219,65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73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51E6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51E6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551E6" w:rsidRPr="000B16DA" w:rsidRDefault="00F206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B41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595B41" w:rsidRPr="000B16DA" w:rsidRDefault="008551E6" w:rsidP="00D671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21580,16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595B41" w:rsidRPr="000B16DA" w:rsidRDefault="00DC0818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992" w:type="dxa"/>
            <w:shd w:val="clear" w:color="auto" w:fill="auto"/>
          </w:tcPr>
          <w:p w:rsidR="00595B41" w:rsidRPr="000B16DA" w:rsidRDefault="00736B9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8551E6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B41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595B41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95B41" w:rsidRPr="000B16DA" w:rsidRDefault="00595B4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95B41" w:rsidRPr="000B16DA" w:rsidRDefault="00595B41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51E6" w:rsidRPr="000B16DA" w:rsidTr="00F03FD3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муниципал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92792,86</w:t>
            </w:r>
          </w:p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595B4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8551E6" w:rsidRPr="000B16DA" w:rsidTr="00F03FD3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51E6" w:rsidRPr="000B16DA" w:rsidTr="00F03FD3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551E6" w:rsidRPr="000B16DA" w:rsidRDefault="008551E6" w:rsidP="00595B4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18140,36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992" w:type="dxa"/>
            <w:shd w:val="clear" w:color="auto" w:fill="auto"/>
          </w:tcPr>
          <w:p w:rsidR="008551E6" w:rsidRPr="000B16DA" w:rsidRDefault="008551E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595B4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8551E6" w:rsidRPr="000B16DA" w:rsidRDefault="008551E6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551E6" w:rsidRPr="000B16DA" w:rsidRDefault="008551E6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994387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94387" w:rsidRPr="000B16DA" w:rsidRDefault="00994387" w:rsidP="0099438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994387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901D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841ACD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0B16DA" w:rsidRDefault="00A44EFA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дмин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страция городск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0818E7" w:rsidRPr="000B16DA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F206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901D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841ACD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отремонтированных, приобретенных и вв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99438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994387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0B16DA" w:rsidRDefault="00335B0A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335B0A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C610F4" w:rsidP="00DC0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DC08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C610F4" w:rsidP="00DC0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DC08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44EFA" w:rsidRPr="000B16DA" w:rsidRDefault="00A44EFA" w:rsidP="00A44EFA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Админ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страция городск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округа Зарайск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ласти,</w:t>
            </w:r>
            <w:r w:rsidRPr="000B16DA">
              <w:rPr>
                <w:sz w:val="20"/>
                <w:szCs w:val="20"/>
              </w:rPr>
              <w:t xml:space="preserve"> МБУ «Благ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устро</w:t>
            </w:r>
            <w:r w:rsidRPr="000B16DA">
              <w:rPr>
                <w:sz w:val="20"/>
                <w:szCs w:val="20"/>
              </w:rPr>
              <w:t>й</w:t>
            </w:r>
            <w:r w:rsidRPr="000B16DA">
              <w:rPr>
                <w:sz w:val="20"/>
                <w:szCs w:val="20"/>
              </w:rPr>
              <w:t>ство, ЖКХ и ДХ»</w:t>
            </w: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F206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0F4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C610F4" w:rsidRPr="000B16DA" w:rsidRDefault="00C610F4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C610F4" w:rsidRPr="000B16DA" w:rsidRDefault="00C610F4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C610F4" w:rsidRPr="000B16DA" w:rsidRDefault="00C610F4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10F4" w:rsidRPr="000B16DA" w:rsidRDefault="00C610F4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C610F4" w:rsidRPr="000B16DA" w:rsidRDefault="00C610F4" w:rsidP="00DC0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DC08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C610F4" w:rsidRPr="000B16DA" w:rsidRDefault="00C610F4" w:rsidP="00DC0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DC08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C610F4" w:rsidRPr="000B16DA" w:rsidRDefault="00C610F4" w:rsidP="00C610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610F4" w:rsidRPr="000B16DA" w:rsidRDefault="00C610F4" w:rsidP="00C610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610F4" w:rsidRPr="000B16DA" w:rsidRDefault="00C610F4" w:rsidP="00C610F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610F4" w:rsidRPr="000B16DA" w:rsidRDefault="00C610F4" w:rsidP="00C610F4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C610F4" w:rsidRPr="000B16DA" w:rsidRDefault="00C610F4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рованных шахтных 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E344D5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E344D5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0B16DA" w:rsidRDefault="001D4660" w:rsidP="001D46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0B16DA" w:rsidRDefault="00BB3A8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0B16DA" w:rsidRDefault="00BB3A8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0B16DA" w:rsidRDefault="001D46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1D46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1D46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426C" w:rsidRPr="000B16DA" w:rsidTr="009A59DD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1. «Чистая 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110219,65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FD426C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992" w:type="dxa"/>
            <w:shd w:val="clear" w:color="auto" w:fill="auto"/>
          </w:tcPr>
          <w:p w:rsidR="00FD426C" w:rsidRPr="000B16DA" w:rsidRDefault="00FD426C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  <w:p w:rsidR="00FD426C" w:rsidRPr="000B16DA" w:rsidRDefault="00FD426C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426C" w:rsidRPr="000B16DA" w:rsidTr="009A59DD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FD426C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426C" w:rsidRPr="000B16DA" w:rsidRDefault="00FD426C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426C" w:rsidRPr="000B16DA" w:rsidTr="00F03FD3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26C" w:rsidRPr="000B16DA" w:rsidRDefault="00FD426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426C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26C" w:rsidRPr="000B16DA" w:rsidRDefault="00FD426C" w:rsidP="00FD4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FD426C" w:rsidRPr="000B16DA" w:rsidRDefault="00FD426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7499" w:rsidRPr="000B16DA" w:rsidTr="009A59DD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87499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21580,16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0B16DA" w:rsidRDefault="00DC0818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992" w:type="dxa"/>
            <w:shd w:val="clear" w:color="auto" w:fill="auto"/>
          </w:tcPr>
          <w:p w:rsidR="00687499" w:rsidRPr="000B16DA" w:rsidRDefault="00DC0818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736B9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FD426C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8E7" w:rsidRPr="000B16DA" w:rsidRDefault="000818E7" w:rsidP="000818E7">
      <w:pPr>
        <w:rPr>
          <w:rFonts w:cs="Times New Roman"/>
          <w:sz w:val="20"/>
          <w:szCs w:val="20"/>
        </w:rPr>
      </w:pPr>
    </w:p>
    <w:p w:rsidR="000818E7" w:rsidRPr="000B16DA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Pr="000B16DA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ED7DC0" w:rsidRPr="000B16DA" w:rsidRDefault="00ED7DC0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ED7DC0" w:rsidRPr="000B16DA" w:rsidRDefault="00ED7DC0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1D4660" w:rsidRDefault="00546BAD" w:rsidP="00546BAD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16DA">
        <w:rPr>
          <w:rFonts w:ascii="Times New Roman" w:eastAsiaTheme="minorHAnsi" w:hAnsi="Times New Roman" w:cs="Times New Roman"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348"/>
        <w:gridCol w:w="779"/>
        <w:gridCol w:w="851"/>
        <w:gridCol w:w="638"/>
        <w:gridCol w:w="921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1D4660" w:rsidRPr="000B16DA" w:rsidTr="001D4660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вание главного распор</w:t>
            </w:r>
            <w:r w:rsidRPr="000B16DA">
              <w:rPr>
                <w:rFonts w:cs="Times New Roman"/>
                <w:sz w:val="20"/>
                <w:szCs w:val="20"/>
              </w:rPr>
              <w:t>я</w:t>
            </w:r>
            <w:r w:rsidRPr="000B16DA">
              <w:rPr>
                <w:rFonts w:cs="Times New Roman"/>
                <w:sz w:val="20"/>
                <w:szCs w:val="20"/>
              </w:rPr>
              <w:t>дителя средств бюджета городск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округа</w:t>
            </w: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1D4660" w:rsidRPr="000B16DA" w:rsidTr="001D4660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7680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нистр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родского округа </w:t>
            </w:r>
            <w:r w:rsidRPr="000B16DA">
              <w:rPr>
                <w:rFonts w:cs="Times New Roman"/>
                <w:sz w:val="20"/>
                <w:szCs w:val="20"/>
              </w:rPr>
              <w:t>Зарайск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области</w:t>
            </w:r>
          </w:p>
        </w:tc>
      </w:tr>
      <w:tr w:rsidR="001D4660" w:rsidRPr="000B16DA" w:rsidTr="001D4660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765,60</w:t>
            </w:r>
          </w:p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400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Лет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Строительство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 xml:space="preserve">ные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тельские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0B16DA">
              <w:rPr>
                <w:rFonts w:cs="Times New Roman"/>
                <w:sz w:val="20"/>
                <w:szCs w:val="20"/>
              </w:rPr>
              <w:t xml:space="preserve"> - 30.11.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нистр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родского округа </w:t>
            </w:r>
            <w:r w:rsidRPr="000B16DA">
              <w:rPr>
                <w:rFonts w:cs="Times New Roman"/>
                <w:sz w:val="20"/>
                <w:szCs w:val="20"/>
              </w:rPr>
              <w:t>Зарайск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 xml:space="preserve">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1D4660" w:rsidRPr="000B16DA" w:rsidTr="001D4660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Строител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Зарайск </w:t>
            </w: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17374,66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02.01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92792,86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D4660" w:rsidRPr="000B16DA" w:rsidTr="001D4660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18140,36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660" w:rsidRPr="000B16DA" w:rsidTr="001D4660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1D4660" w:rsidRPr="000B16DA" w:rsidRDefault="001D4660" w:rsidP="001D46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0" w:rsidRPr="000B16DA" w:rsidRDefault="001D4660" w:rsidP="001D466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D4660" w:rsidRPr="001D4660" w:rsidRDefault="001D4660" w:rsidP="001D4660">
      <w:pPr>
        <w:pStyle w:val="ae"/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</w:rPr>
      </w:pPr>
    </w:p>
    <w:p w:rsidR="001D4660" w:rsidRPr="000B16DA" w:rsidRDefault="001D4660" w:rsidP="001D4660">
      <w:pPr>
        <w:pStyle w:val="ae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53FE9" w:rsidRDefault="00A53FE9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225F1" w:rsidRDefault="00D225F1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225F1" w:rsidRPr="000B16DA" w:rsidRDefault="00D225F1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16A2A" w:rsidRDefault="00616A2A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F5433" w:rsidRDefault="006F5433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F5433" w:rsidRDefault="006F5433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F5433" w:rsidRDefault="006F5433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F5433" w:rsidRDefault="006F5433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F5433" w:rsidRDefault="006F5433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16A2A" w:rsidRDefault="00616A2A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16A2A" w:rsidRDefault="00616A2A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16A2A" w:rsidRDefault="00616A2A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616A2A" w:rsidRPr="000B16DA" w:rsidRDefault="00616A2A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Pr="00715CDC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 подпрограммы 1. «Чистая вода</w:t>
      </w:r>
      <w:r w:rsidRPr="000B16DA">
        <w:rPr>
          <w:rFonts w:cs="Times New Roman"/>
          <w:bCs/>
          <w:sz w:val="24"/>
          <w:szCs w:val="24"/>
        </w:rPr>
        <w:t>».</w:t>
      </w: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546BAD" w:rsidRPr="00715CDC" w:rsidRDefault="00546BAD" w:rsidP="00715CDC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710"/>
        <w:gridCol w:w="1417"/>
        <w:gridCol w:w="993"/>
        <w:gridCol w:w="850"/>
        <w:gridCol w:w="851"/>
        <w:gridCol w:w="850"/>
        <w:gridCol w:w="993"/>
        <w:gridCol w:w="849"/>
        <w:gridCol w:w="1135"/>
      </w:tblGrid>
      <w:tr w:rsidR="00365B44" w:rsidRPr="000B16DA" w:rsidTr="00D26D9A">
        <w:trPr>
          <w:trHeight w:val="898"/>
        </w:trPr>
        <w:tc>
          <w:tcPr>
            <w:tcW w:w="425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65B44" w:rsidRPr="000B16DA" w:rsidRDefault="00365B44" w:rsidP="008765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710" w:type="dxa"/>
            <w:vMerge w:val="restart"/>
          </w:tcPr>
          <w:p w:rsidR="00365B44" w:rsidRPr="000B16DA" w:rsidRDefault="00365B44" w:rsidP="00307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(тыс.руб.)</w:t>
            </w:r>
          </w:p>
        </w:tc>
        <w:tc>
          <w:tcPr>
            <w:tcW w:w="1417" w:type="dxa"/>
            <w:vMerge w:val="restart"/>
          </w:tcPr>
          <w:p w:rsidR="00365B44" w:rsidRPr="000B16DA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365B44" w:rsidRPr="000B16DA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135" w:type="dxa"/>
            <w:vMerge w:val="restart"/>
          </w:tcPr>
          <w:p w:rsidR="00365B44" w:rsidRPr="000B16DA" w:rsidRDefault="00752BBE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стоимости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капитал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заверш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 (тыс. руб.)</w:t>
            </w:r>
          </w:p>
        </w:tc>
      </w:tr>
      <w:tr w:rsidR="00365B44" w:rsidRPr="000B16DA" w:rsidTr="00D26D9A">
        <w:tc>
          <w:tcPr>
            <w:tcW w:w="425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135" w:type="dxa"/>
            <w:vMerge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65B44" w:rsidRPr="000B16DA" w:rsidTr="00D26D9A">
        <w:tc>
          <w:tcPr>
            <w:tcW w:w="425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E340A8" w:rsidRPr="000B16DA" w:rsidTr="00D26D9A">
        <w:trPr>
          <w:trHeight w:val="372"/>
        </w:trPr>
        <w:tc>
          <w:tcPr>
            <w:tcW w:w="425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Верхнее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Маслово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Вер</w:t>
            </w:r>
            <w:r w:rsidRPr="000B16DA">
              <w:rPr>
                <w:rFonts w:cs="Times New Roman"/>
                <w:sz w:val="20"/>
                <w:szCs w:val="20"/>
              </w:rPr>
              <w:t>х</w:t>
            </w:r>
            <w:r w:rsidRPr="000B16DA">
              <w:rPr>
                <w:rFonts w:cs="Times New Roman"/>
                <w:sz w:val="20"/>
                <w:szCs w:val="20"/>
              </w:rPr>
              <w:t xml:space="preserve">нее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E340A8" w:rsidRPr="000B16DA" w:rsidRDefault="00E340A8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куб.м/час</w:t>
            </w:r>
          </w:p>
        </w:tc>
        <w:tc>
          <w:tcPr>
            <w:tcW w:w="1134" w:type="dxa"/>
            <w:vMerge w:val="restart"/>
          </w:tcPr>
          <w:p w:rsidR="00E340A8" w:rsidRPr="000B16DA" w:rsidRDefault="00E340A8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340A8" w:rsidRPr="000B16DA" w:rsidRDefault="00E340A8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E340A8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E340A8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340A8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340A8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340A8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49" w:type="dxa"/>
          </w:tcPr>
          <w:p w:rsidR="00E340A8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E340A8" w:rsidRPr="0046331B" w:rsidRDefault="00480C86" w:rsidP="00A53F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Pr="000B16D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</w:tcPr>
          <w:p w:rsidR="00616A2A" w:rsidRDefault="00616A2A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480C86" w:rsidRPr="000B16DA" w:rsidTr="00D26D9A">
        <w:trPr>
          <w:trHeight w:val="372"/>
        </w:trPr>
        <w:tc>
          <w:tcPr>
            <w:tcW w:w="425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Зарайск</w:t>
            </w:r>
          </w:p>
        </w:tc>
        <w:tc>
          <w:tcPr>
            <w:tcW w:w="850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480C86" w:rsidRPr="000B16DA" w:rsidRDefault="00480C86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480C86" w:rsidRPr="000B16DA" w:rsidRDefault="00480C86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80C86" w:rsidRPr="000B16DA" w:rsidRDefault="00480C86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80C86" w:rsidRDefault="00480C86" w:rsidP="00715CDC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80C86" w:rsidRPr="000B16DA" w:rsidRDefault="00480C86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480C86" w:rsidRDefault="00480C86" w:rsidP="00715CDC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480C86" w:rsidRDefault="00480C86" w:rsidP="00715CDC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/>
        </w:tc>
        <w:tc>
          <w:tcPr>
            <w:tcW w:w="710" w:type="dxa"/>
            <w:vMerge/>
          </w:tcPr>
          <w:p w:rsidR="00616A2A" w:rsidRPr="000B16DA" w:rsidRDefault="00616A2A" w:rsidP="003075AB">
            <w:pPr>
              <w:jc w:val="center"/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993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616A2A" w:rsidRDefault="00616A2A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480C86" w:rsidRPr="000B16DA" w:rsidTr="00D26D9A">
        <w:trPr>
          <w:trHeight w:val="372"/>
        </w:trPr>
        <w:tc>
          <w:tcPr>
            <w:tcW w:w="425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480C86" w:rsidRPr="000B16DA" w:rsidRDefault="00480C86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480C86" w:rsidRPr="000B16DA" w:rsidRDefault="00480C86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80C86" w:rsidRDefault="00480C86" w:rsidP="00715CDC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480C86" w:rsidRDefault="00480C86" w:rsidP="00715CDC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480C86" w:rsidRDefault="00480C86" w:rsidP="00715CDC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/>
        </w:tc>
        <w:tc>
          <w:tcPr>
            <w:tcW w:w="710" w:type="dxa"/>
            <w:vMerge/>
          </w:tcPr>
          <w:p w:rsidR="00616A2A" w:rsidRPr="000B16DA" w:rsidRDefault="00616A2A" w:rsidP="003075AB">
            <w:pPr>
              <w:jc w:val="center"/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480C86" w:rsidRPr="000B16DA" w:rsidTr="00D26D9A">
        <w:trPr>
          <w:trHeight w:val="372"/>
        </w:trPr>
        <w:tc>
          <w:tcPr>
            <w:tcW w:w="425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Овечкино, г.о. Зарайск</w:t>
            </w:r>
          </w:p>
        </w:tc>
        <w:tc>
          <w:tcPr>
            <w:tcW w:w="850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Ове</w:t>
            </w:r>
            <w:r w:rsidRPr="000B16DA">
              <w:rPr>
                <w:rFonts w:cs="Times New Roman"/>
                <w:sz w:val="20"/>
                <w:szCs w:val="20"/>
              </w:rPr>
              <w:t>ч</w:t>
            </w:r>
            <w:r w:rsidRPr="000B16DA">
              <w:rPr>
                <w:rFonts w:cs="Times New Roman"/>
                <w:sz w:val="20"/>
                <w:szCs w:val="20"/>
              </w:rPr>
              <w:t>кино,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480C86" w:rsidRPr="000B16DA" w:rsidRDefault="00480C86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480C86" w:rsidRPr="000B16DA" w:rsidRDefault="00480C86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480C86" w:rsidRPr="000B16DA" w:rsidRDefault="00480C86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80C86" w:rsidRPr="000B16DA" w:rsidRDefault="00480C86" w:rsidP="00480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80C86" w:rsidRDefault="00480C86" w:rsidP="00715CDC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80C86" w:rsidRDefault="00480C86" w:rsidP="00715CDC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80C86" w:rsidRPr="000B16DA" w:rsidRDefault="00480C86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480C86" w:rsidRDefault="00480C86" w:rsidP="00715CDC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480C86" w:rsidRDefault="00480C86" w:rsidP="00715CDC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/>
        </w:tc>
        <w:tc>
          <w:tcPr>
            <w:tcW w:w="710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15CDC" w:rsidRPr="000B16DA" w:rsidTr="00D26D9A">
        <w:trPr>
          <w:trHeight w:val="372"/>
        </w:trPr>
        <w:tc>
          <w:tcPr>
            <w:tcW w:w="425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15CDC" w:rsidRPr="000B16DA" w:rsidRDefault="00715CDC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715CDC" w:rsidRPr="000B16DA" w:rsidRDefault="00715CDC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15CDC" w:rsidRDefault="00715CDC" w:rsidP="00715CDC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49" w:type="dxa"/>
          </w:tcPr>
          <w:p w:rsidR="00715CDC" w:rsidRDefault="00715CDC" w:rsidP="00715CDC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715CDC" w:rsidRDefault="00715CDC" w:rsidP="00715CDC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/>
        </w:tc>
        <w:tc>
          <w:tcPr>
            <w:tcW w:w="710" w:type="dxa"/>
            <w:vMerge/>
          </w:tcPr>
          <w:p w:rsidR="00616A2A" w:rsidRPr="000B16DA" w:rsidRDefault="00616A2A" w:rsidP="003075AB">
            <w:pPr>
              <w:jc w:val="center"/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15CDC" w:rsidRPr="000B16DA" w:rsidTr="00D26D9A">
        <w:trPr>
          <w:trHeight w:val="372"/>
        </w:trPr>
        <w:tc>
          <w:tcPr>
            <w:tcW w:w="425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ВЗУ, 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Зарайск</w:t>
            </w:r>
          </w:p>
        </w:tc>
        <w:tc>
          <w:tcPr>
            <w:tcW w:w="850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</w:t>
            </w:r>
          </w:p>
        </w:tc>
        <w:tc>
          <w:tcPr>
            <w:tcW w:w="993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 xml:space="preserve">ретение, монтаж и ввод в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15CDC" w:rsidRPr="000B16DA" w:rsidRDefault="00715CDC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зивания мощностью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6,5 куб.м/час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20.01.2026-30.11.2026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715CDC" w:rsidRPr="000B16DA" w:rsidRDefault="00715CDC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15CDC" w:rsidRDefault="00715CDC" w:rsidP="00715CDC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715CDC" w:rsidRDefault="00715CDC" w:rsidP="00715CDC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715CDC" w:rsidRDefault="00715CDC" w:rsidP="00715CDC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/>
        </w:tc>
        <w:tc>
          <w:tcPr>
            <w:tcW w:w="710" w:type="dxa"/>
            <w:vMerge/>
          </w:tcPr>
          <w:p w:rsidR="00616A2A" w:rsidRPr="000B16DA" w:rsidRDefault="00616A2A" w:rsidP="003075AB">
            <w:pPr>
              <w:jc w:val="center"/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991,20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16A2A" w:rsidRPr="000B16DA" w:rsidTr="00D26D9A">
        <w:trPr>
          <w:trHeight w:val="372"/>
        </w:trPr>
        <w:tc>
          <w:tcPr>
            <w:tcW w:w="42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6A2A" w:rsidRPr="000B16DA" w:rsidRDefault="00616A2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16A2A" w:rsidRPr="000B16DA" w:rsidRDefault="00616A2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A2A" w:rsidRPr="000B16DA" w:rsidRDefault="00616A2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16A2A" w:rsidRPr="000B16DA" w:rsidRDefault="00616A2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616A2A" w:rsidRDefault="00616A2A" w:rsidP="0031020E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616A2A" w:rsidRDefault="00616A2A" w:rsidP="0031020E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15CDC" w:rsidRPr="000B16DA" w:rsidTr="00D26D9A">
        <w:trPr>
          <w:trHeight w:val="372"/>
        </w:trPr>
        <w:tc>
          <w:tcPr>
            <w:tcW w:w="425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15CDC" w:rsidRPr="000B16DA" w:rsidRDefault="00715CDC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куб.м/час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715CDC" w:rsidRPr="000B16DA" w:rsidRDefault="00715CDC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15CDC" w:rsidRDefault="00715CDC" w:rsidP="00715CDC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49" w:type="dxa"/>
          </w:tcPr>
          <w:p w:rsidR="00715CDC" w:rsidRDefault="00715CDC" w:rsidP="00715CDC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715CDC" w:rsidRDefault="00715CDC" w:rsidP="00715CDC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/>
        </w:tc>
        <w:tc>
          <w:tcPr>
            <w:tcW w:w="710" w:type="dxa"/>
            <w:vMerge/>
          </w:tcPr>
          <w:p w:rsidR="00D26D9A" w:rsidRPr="000B16DA" w:rsidRDefault="00D26D9A" w:rsidP="003075AB">
            <w:pPr>
              <w:jc w:val="center"/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:rsidR="00D26D9A" w:rsidRDefault="00D26D9A" w:rsidP="0031020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31020E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:rsidR="00D26D9A" w:rsidRDefault="00D26D9A" w:rsidP="0031020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31020E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15CDC" w:rsidRPr="000B16DA" w:rsidTr="00D26D9A">
        <w:trPr>
          <w:trHeight w:val="372"/>
        </w:trPr>
        <w:tc>
          <w:tcPr>
            <w:tcW w:w="425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  <w:p w:rsidR="00715CDC" w:rsidRPr="000B16DA" w:rsidRDefault="00715CDC" w:rsidP="00C225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</w:t>
            </w:r>
            <w:r>
              <w:rPr>
                <w:rFonts w:cs="Times New Roman"/>
                <w:sz w:val="20"/>
                <w:szCs w:val="20"/>
              </w:rPr>
              <w:t xml:space="preserve"> поселок</w:t>
            </w:r>
            <w:r w:rsidRPr="000B16DA">
              <w:rPr>
                <w:rFonts w:cs="Times New Roman"/>
                <w:sz w:val="20"/>
                <w:szCs w:val="20"/>
              </w:rPr>
              <w:t xml:space="preserve"> Масловский, г.о. Зарайск</w:t>
            </w:r>
          </w:p>
        </w:tc>
        <w:tc>
          <w:tcPr>
            <w:tcW w:w="850" w:type="dxa"/>
            <w:vMerge w:val="restart"/>
          </w:tcPr>
          <w:p w:rsidR="00715CDC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лок</w:t>
            </w:r>
            <w:r w:rsidRPr="000B16DA">
              <w:rPr>
                <w:rFonts w:cs="Times New Roman"/>
                <w:sz w:val="20"/>
                <w:szCs w:val="20"/>
              </w:rPr>
              <w:t xml:space="preserve"> 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ский,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15CDC" w:rsidRPr="000B16DA" w:rsidRDefault="00715CDC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65 куб.м/час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15CDC" w:rsidRPr="000B16DA" w:rsidRDefault="00715CDC" w:rsidP="00FD426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715CDC" w:rsidRPr="000B16DA" w:rsidRDefault="00715CDC" w:rsidP="00307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15CDC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15CDC" w:rsidRDefault="00715CDC" w:rsidP="00715CDC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CDC" w:rsidRDefault="00715CDC" w:rsidP="00715CDC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CDC" w:rsidRPr="000B16DA" w:rsidRDefault="00715CD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49" w:type="dxa"/>
          </w:tcPr>
          <w:p w:rsidR="00715CDC" w:rsidRDefault="00715CDC" w:rsidP="00715CDC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715CDC" w:rsidRDefault="00715CDC" w:rsidP="00715CDC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C225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/>
        </w:tc>
        <w:tc>
          <w:tcPr>
            <w:tcW w:w="710" w:type="dxa"/>
            <w:vMerge/>
          </w:tcPr>
          <w:p w:rsidR="00D26D9A" w:rsidRPr="000B16DA" w:rsidRDefault="00D26D9A" w:rsidP="003075AB">
            <w:pPr>
              <w:jc w:val="center"/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:rsidR="00D26D9A" w:rsidRDefault="00D26D9A" w:rsidP="0031020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31020E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:rsidR="00D26D9A" w:rsidRDefault="00D26D9A" w:rsidP="0031020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31020E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26D9A" w:rsidRPr="000B16DA" w:rsidTr="00D26D9A">
        <w:trPr>
          <w:trHeight w:val="372"/>
        </w:trPr>
        <w:tc>
          <w:tcPr>
            <w:tcW w:w="42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D26D9A" w:rsidRDefault="00D26D9A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26D9A" w:rsidRDefault="00D26D9A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65B44" w:rsidRPr="000B16DA" w:rsidTr="00D26D9A">
        <w:tc>
          <w:tcPr>
            <w:tcW w:w="7939" w:type="dxa"/>
            <w:gridSpan w:val="8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02.02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:rsidR="00365B44" w:rsidRPr="000B16DA" w:rsidRDefault="00752BBE" w:rsidP="00365B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 w:val="restart"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26D9A" w:rsidRPr="000B16DA" w:rsidTr="00D26D9A">
        <w:tc>
          <w:tcPr>
            <w:tcW w:w="7939" w:type="dxa"/>
            <w:gridSpan w:val="8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49" w:type="dxa"/>
          </w:tcPr>
          <w:p w:rsidR="00D26D9A" w:rsidRPr="000B16D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</w:tcPr>
          <w:p w:rsidR="00D26D9A" w:rsidRPr="000B16DA" w:rsidRDefault="00D26D9A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D26D9A" w:rsidRPr="000B16DA" w:rsidTr="00D26D9A">
        <w:tc>
          <w:tcPr>
            <w:tcW w:w="7939" w:type="dxa"/>
            <w:gridSpan w:val="8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310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49" w:type="dxa"/>
            <w:vMerge w:val="restart"/>
          </w:tcPr>
          <w:p w:rsidR="00D26D9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D26D9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D26D9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D26D9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D26D9A" w:rsidRPr="000B16DA" w:rsidRDefault="00D26D9A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5" w:type="dxa"/>
            <w:vMerge/>
          </w:tcPr>
          <w:p w:rsidR="00D26D9A" w:rsidRPr="000B16DA" w:rsidRDefault="00D26D9A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D26D9A" w:rsidRPr="000B16DA" w:rsidTr="00D26D9A">
        <w:tc>
          <w:tcPr>
            <w:tcW w:w="7939" w:type="dxa"/>
            <w:gridSpan w:val="8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D9A" w:rsidRPr="000B16DA" w:rsidRDefault="00D26D9A" w:rsidP="00310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</w:tcPr>
          <w:p w:rsidR="00D26D9A" w:rsidRPr="000B16DA" w:rsidRDefault="00D26D9A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26D9A" w:rsidRPr="000B16DA" w:rsidRDefault="00D26D9A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F5433" w:rsidRDefault="006F5433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 Подпрограмма 2. «Системы водоотведения».</w:t>
      </w: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lastRenderedPageBreak/>
        <w:t>8.1 Перечень мероприятий подпрограммы 2. «Системы водоотведения».</w:t>
      </w:r>
    </w:p>
    <w:p w:rsidR="006D01DA" w:rsidRPr="00F941E9" w:rsidRDefault="006D01DA" w:rsidP="006D01DA">
      <w:pPr>
        <w:rPr>
          <w:rFonts w:cs="Times New Roman"/>
          <w:sz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525"/>
      </w:tblGrid>
      <w:tr w:rsidR="006D01DA" w:rsidRPr="00F941E9" w:rsidTr="009A59DD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6D01DA" w:rsidRPr="00F941E9" w:rsidTr="009A59DD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E48B3" w:rsidRPr="00F941E9" w:rsidTr="009A59DD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1DA" w:rsidRPr="00F941E9" w:rsidTr="009A59DD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66" w:rsidRPr="00F941E9" w:rsidTr="009A59DD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1566" w:rsidRPr="00F941E9" w:rsidTr="009A59DD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A31566">
            <w:pPr>
              <w:ind w:left="-14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0380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0380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66" w:rsidRPr="00F941E9" w:rsidTr="009A59DD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1566" w:rsidRPr="00F941E9" w:rsidTr="009A59DD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left="-14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363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363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E48B3" w:rsidRPr="00F941E9" w:rsidTr="009A59DD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F83631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01DA" w:rsidRPr="00BF31A3" w:rsidRDefault="006D01DA" w:rsidP="006D01D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225F1" w:rsidRDefault="00D225F1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225F1" w:rsidRDefault="00D225F1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0B16DA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0B16DA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0B16DA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0B16DA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0B16DA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0B16DA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C32" w:rsidRPr="000B16DA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EE2E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EE2E45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CDE" w:rsidRPr="000B16DA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F36CDE" w:rsidRPr="000B16DA" w:rsidRDefault="00F36CD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B70CBC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36CDE" w:rsidRPr="000B16DA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B70CBC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CDE" w:rsidRPr="000B16DA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5E2A15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32759,</w:t>
            </w:r>
            <w:r w:rsidR="00F36CDE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DE" w:rsidRPr="000B16DA" w:rsidRDefault="00F36CD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DE" w:rsidRPr="000B16DA" w:rsidRDefault="00F36CDE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те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лоснабжения  муниц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5E2A15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32759,</w:t>
            </w:r>
            <w:r w:rsidR="00F277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2627" w:rsidRPr="000B16DA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0B16DA" w:rsidRDefault="00AF262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ных (реконструиру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мых) объектов 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0B16DA" w:rsidRDefault="00985FF2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994387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08" w:hanging="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994387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12CD" w:rsidRPr="000B16DA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D" w:rsidRPr="000B16DA" w:rsidRDefault="001312CD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1312CD" w:rsidRPr="000B16DA" w:rsidRDefault="001312CD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муниципальной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1312CD" w:rsidRPr="000B16DA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D" w:rsidRPr="000B16DA" w:rsidRDefault="001312CD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8551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D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D" w:rsidRPr="000B16DA" w:rsidRDefault="001312CD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1312C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D41EA4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D12E4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D12E4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D12E4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1312C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1312C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468B" w:rsidRPr="000B16DA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68B" w:rsidRPr="000B16DA" w:rsidRDefault="00E7468B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8B" w:rsidRPr="000B16DA" w:rsidRDefault="00E7468B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E7468B" w:rsidRPr="000B16DA" w:rsidRDefault="00E7468B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68B" w:rsidRPr="000B16DA" w:rsidRDefault="00E7468B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253786" w:rsidP="002537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1402762,10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468B" w:rsidRPr="000B16DA" w:rsidRDefault="00253786" w:rsidP="003135C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319968,10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295903,00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1D4660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377969,</w:t>
            </w:r>
            <w:r w:rsidR="00E7468B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8B" w:rsidRPr="000B16DA" w:rsidRDefault="00E7468B" w:rsidP="002B05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7468B" w:rsidRPr="000B16DA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8B" w:rsidRPr="000B16DA" w:rsidRDefault="0025378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1156698,55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468B" w:rsidRPr="000B16DA" w:rsidRDefault="001312C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244415,91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468B" w:rsidRPr="000B16DA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68B" w:rsidRPr="000B16DA" w:rsidRDefault="00E7468B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8B" w:rsidRPr="000B16DA" w:rsidRDefault="00253786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246063,55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468B" w:rsidRPr="000B16DA" w:rsidRDefault="0025378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57134,07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E746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8B" w:rsidRPr="000B16DA" w:rsidRDefault="00E7468B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B" w:rsidRPr="000B16DA" w:rsidRDefault="00E7468B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253C" w:rsidRPr="000B16DA" w:rsidTr="00D12E4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53C" w:rsidRPr="000B16DA" w:rsidRDefault="00DE253C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  Строительство и реконструкция сетей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1400361,19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9654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DE253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53C" w:rsidRPr="000B16DA" w:rsidRDefault="00E7468B" w:rsidP="004B6C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295903,00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E253C" w:rsidRPr="000B16DA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1156698,55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9654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E7468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244415,91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253C" w:rsidRPr="000B16DA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9654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E7468B" w:rsidP="004B6C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ных (реконструиру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жения, ед.</w:t>
            </w: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5F3CB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0B16DA" w:rsidRDefault="00EB7A52" w:rsidP="00445C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45CC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445CC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02.02 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9654F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D9654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9654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D9654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1076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9654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D9654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9" w:rsidRPr="000B16DA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62197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62197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02.03  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134AA1" w:rsidRPr="000B16DA" w:rsidTr="00134AA1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616D7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616D7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BC3" w:rsidRPr="000B16DA" w:rsidTr="00134AA1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3" w:rsidRPr="000B16DA" w:rsidRDefault="009C5BC3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BCC" w:rsidRPr="000B16DA" w:rsidRDefault="009C5BC3" w:rsidP="00246B96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снабжения, </w:t>
            </w:r>
            <w:r w:rsidR="00286BC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которым проведено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ед</w:t>
            </w:r>
            <w:r w:rsidR="00286BC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BC3" w:rsidRPr="000B16DA" w:rsidRDefault="009C5BC3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34AA1" w:rsidRPr="000B16DA" w:rsidTr="00134AA1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134AA1" w:rsidRPr="000B16DA" w:rsidRDefault="00134AA1" w:rsidP="00134AA1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0B16DA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0B16DA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D36749" w:rsidRPr="000B16DA" w:rsidRDefault="00D36749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lastRenderedPageBreak/>
              <w:t>отведения, теплосна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3592,02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CB7630" w:rsidP="002B1A0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7F6B7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0B16DA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3592,02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7F6B7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0B16DA">
              <w:rPr>
                <w:rFonts w:cs="Times New Roman"/>
                <w:bCs/>
                <w:sz w:val="20"/>
                <w:szCs w:val="20"/>
              </w:rPr>
              <w:t>п</w:t>
            </w:r>
            <w:r w:rsidRPr="000B16DA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1796,01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7F6B7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1796,01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7F6B7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CB7630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B6A4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ных схем теплоснабж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852F65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852F65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т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0B16DA">
              <w:rPr>
                <w:rFonts w:cs="Times New Roman"/>
                <w:bCs/>
                <w:sz w:val="20"/>
                <w:szCs w:val="20"/>
              </w:rPr>
              <w:t>б</w:t>
            </w:r>
            <w:r w:rsidRPr="000B16DA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 w:rsidR="0093098D" w:rsidRPr="000B16DA"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1796,01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852F65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4456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1796,01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852F65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852F65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га (актуализированных схем водоснабжения и водоотведения горо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tabs>
                <w:tab w:val="left" w:pos="309"/>
              </w:tabs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52F65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1118C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852F65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программ комплексного развития систем коммунальной инфраструктуры горо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ских округов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19266B" w:rsidP="0019266B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3. «Объекты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E2318" w:rsidP="003E56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1973698,50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8E231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E2318" w:rsidP="003E56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383687,80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E2318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539741,00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0B16DA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F003EB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1625325,01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8D00A3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D00A3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315466,50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D00A3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444008,90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398131,8</w:t>
            </w:r>
            <w:r w:rsidR="00890CB6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F003EB" w:rsidP="00651B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348373,49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F003E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D00A3" w:rsidP="00651B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8D00A3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95732,10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83867,7</w:t>
            </w:r>
            <w:r w:rsidR="00890CB6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C3" w:rsidRPr="000B16DA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0B16DA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финансирование которых предусмотрено мероприятием 01.01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135"/>
        <w:gridCol w:w="851"/>
        <w:gridCol w:w="992"/>
        <w:gridCol w:w="567"/>
        <w:gridCol w:w="850"/>
        <w:gridCol w:w="709"/>
        <w:gridCol w:w="992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850"/>
      </w:tblGrid>
      <w:tr w:rsidR="00AF069F" w:rsidRPr="000B16DA" w:rsidTr="00A53FE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вание объекта, сведения о регистр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ции права собстве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пого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дельная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Профинансировано на 01.01.___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нование главн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бюдж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 xml:space="preserve">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lastRenderedPageBreak/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район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БМК «Урицк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Беспят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A53FE9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0B16DA">
        <w:rPr>
          <w:rFonts w:cs="Times New Roman"/>
          <w:sz w:val="20"/>
          <w:szCs w:val="20"/>
          <w:vertAlign w:val="superscript"/>
        </w:rPr>
        <w:t xml:space="preserve">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  <w:t xml:space="preserve">                        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Pr="000B16DA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>9.3 Адресный перечень капитального ремонта (ремонта) объектов муниципальной собственности городского округа Зарайск Московской обл</w:t>
      </w:r>
      <w:r w:rsidRPr="000B16DA">
        <w:rPr>
          <w:rFonts w:cs="Times New Roman"/>
          <w:sz w:val="24"/>
          <w:szCs w:val="24"/>
        </w:rPr>
        <w:t>а</w:t>
      </w:r>
      <w:r w:rsidRPr="000B16D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94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23"/>
        <w:gridCol w:w="992"/>
        <w:gridCol w:w="850"/>
        <w:gridCol w:w="851"/>
        <w:gridCol w:w="709"/>
        <w:gridCol w:w="1134"/>
        <w:gridCol w:w="992"/>
        <w:gridCol w:w="1843"/>
        <w:gridCol w:w="992"/>
        <w:gridCol w:w="850"/>
        <w:gridCol w:w="993"/>
        <w:gridCol w:w="708"/>
        <w:gridCol w:w="709"/>
        <w:gridCol w:w="709"/>
        <w:gridCol w:w="1523"/>
      </w:tblGrid>
      <w:tr w:rsidR="00A53FE9" w:rsidRPr="000B16DA" w:rsidTr="00950F1A">
        <w:trPr>
          <w:trHeight w:val="898"/>
          <w:jc w:val="center"/>
        </w:trPr>
        <w:tc>
          <w:tcPr>
            <w:tcW w:w="568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851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менты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ки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ровано на 01.01.2023 (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стоимости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ительства/до завершения работ (тыс. руб.)</w:t>
            </w:r>
          </w:p>
        </w:tc>
      </w:tr>
      <w:tr w:rsidR="00950F1A" w:rsidRPr="000B16DA" w:rsidTr="00E7468B">
        <w:trPr>
          <w:jc w:val="center"/>
        </w:trPr>
        <w:tc>
          <w:tcPr>
            <w:tcW w:w="568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50F1A" w:rsidRPr="000B16DA" w:rsidTr="00E7468B">
        <w:trPr>
          <w:jc w:val="center"/>
        </w:trPr>
        <w:tc>
          <w:tcPr>
            <w:tcW w:w="568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638F2" w:rsidRPr="000B16DA" w:rsidTr="00E7468B">
        <w:trPr>
          <w:trHeight w:val="372"/>
          <w:jc w:val="center"/>
        </w:trPr>
        <w:tc>
          <w:tcPr>
            <w:tcW w:w="568" w:type="dxa"/>
            <w:vMerge w:val="restart"/>
          </w:tcPr>
          <w:p w:rsidR="008638F2" w:rsidRPr="000B16DA" w:rsidRDefault="008638F2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Ремонт котла КВ-ГМ-20-150  котельной «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38F2" w:rsidRPr="000B16DA" w:rsidRDefault="008638F2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8638F2" w:rsidRPr="000B16DA" w:rsidRDefault="008638F2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 xml:space="preserve">ный ремонт </w:t>
            </w:r>
          </w:p>
        </w:tc>
        <w:tc>
          <w:tcPr>
            <w:tcW w:w="851" w:type="dxa"/>
            <w:vMerge w:val="restart"/>
          </w:tcPr>
          <w:p w:rsidR="008638F2" w:rsidRPr="000B16DA" w:rsidRDefault="008638F2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Общая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 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ной:41 Гкал/ч, 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тел:20 Гкал/ч</w:t>
            </w:r>
          </w:p>
        </w:tc>
        <w:tc>
          <w:tcPr>
            <w:tcW w:w="709" w:type="dxa"/>
            <w:vMerge w:val="restart"/>
          </w:tcPr>
          <w:p w:rsidR="008638F2" w:rsidRPr="000B16DA" w:rsidRDefault="008638F2" w:rsidP="00E746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-29.11.202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8638F2" w:rsidRDefault="008638F2" w:rsidP="00E746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30.11.2024</w:t>
            </w:r>
          </w:p>
        </w:tc>
        <w:tc>
          <w:tcPr>
            <w:tcW w:w="992" w:type="dxa"/>
            <w:vMerge w:val="restart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850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708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8638F2" w:rsidRDefault="00715CDC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38F2" w:rsidRPr="000B16DA" w:rsidTr="00E7468B">
        <w:trPr>
          <w:trHeight w:val="372"/>
          <w:jc w:val="center"/>
        </w:trPr>
        <w:tc>
          <w:tcPr>
            <w:tcW w:w="568" w:type="dxa"/>
            <w:vMerge/>
          </w:tcPr>
          <w:p w:rsidR="008638F2" w:rsidRPr="000B16DA" w:rsidRDefault="008638F2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8F2" w:rsidRPr="000B16DA" w:rsidRDefault="008638F2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8F2" w:rsidRPr="000B16DA" w:rsidRDefault="008638F2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38F2" w:rsidRPr="000B16DA" w:rsidRDefault="008638F2" w:rsidP="00E746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38F2" w:rsidRPr="000B16DA" w:rsidRDefault="008638F2" w:rsidP="00E746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8638F2" w:rsidRPr="000B16DA" w:rsidRDefault="008638F2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38F2" w:rsidRPr="000B16DA" w:rsidTr="00E7468B">
        <w:trPr>
          <w:trHeight w:val="372"/>
          <w:jc w:val="center"/>
        </w:trPr>
        <w:tc>
          <w:tcPr>
            <w:tcW w:w="568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638F2" w:rsidRPr="000B16DA" w:rsidRDefault="008638F2" w:rsidP="00E7468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8" w:type="dxa"/>
          </w:tcPr>
          <w:p w:rsidR="008638F2" w:rsidRPr="000B16DA" w:rsidRDefault="008638F2" w:rsidP="00AF069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8638F2" w:rsidRPr="000B16DA" w:rsidRDefault="008638F2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38F2" w:rsidRPr="000B16DA" w:rsidTr="00E7468B">
        <w:trPr>
          <w:trHeight w:val="372"/>
          <w:jc w:val="center"/>
        </w:trPr>
        <w:tc>
          <w:tcPr>
            <w:tcW w:w="568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8F2" w:rsidRPr="000B16DA" w:rsidRDefault="008638F2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638F2" w:rsidRPr="000B16DA" w:rsidRDefault="008638F2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8" w:type="dxa"/>
          </w:tcPr>
          <w:p w:rsidR="008638F2" w:rsidRPr="00E7468B" w:rsidRDefault="008638F2" w:rsidP="00AF069F">
            <w:pPr>
              <w:jc w:val="center"/>
              <w:rPr>
                <w:sz w:val="20"/>
                <w:szCs w:val="20"/>
              </w:rPr>
            </w:pPr>
            <w:r w:rsidRPr="00E7468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8638F2" w:rsidRPr="000B16DA" w:rsidRDefault="008638F2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8638F2" w:rsidRPr="000B16DA" w:rsidRDefault="008638F2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468B" w:rsidRPr="000B16DA" w:rsidTr="00E7468B">
        <w:trPr>
          <w:jc w:val="center"/>
        </w:trPr>
        <w:tc>
          <w:tcPr>
            <w:tcW w:w="7619" w:type="dxa"/>
            <w:gridSpan w:val="8"/>
            <w:vMerge w:val="restart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01.03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708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 w:val="restart"/>
          </w:tcPr>
          <w:p w:rsidR="00E7468B" w:rsidRPr="000B16DA" w:rsidRDefault="00E7468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E7468B" w:rsidRPr="000B16DA" w:rsidTr="00E7468B">
        <w:trPr>
          <w:jc w:val="center"/>
        </w:trPr>
        <w:tc>
          <w:tcPr>
            <w:tcW w:w="7619" w:type="dxa"/>
            <w:gridSpan w:val="8"/>
            <w:vMerge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E7468B" w:rsidRPr="000B16DA" w:rsidRDefault="00E7468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468B" w:rsidRPr="000B16DA" w:rsidTr="00E7468B">
        <w:trPr>
          <w:jc w:val="center"/>
        </w:trPr>
        <w:tc>
          <w:tcPr>
            <w:tcW w:w="7619" w:type="dxa"/>
            <w:gridSpan w:val="8"/>
            <w:vMerge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8" w:type="dxa"/>
          </w:tcPr>
          <w:p w:rsidR="00E7468B" w:rsidRPr="000B16DA" w:rsidRDefault="00E7468B" w:rsidP="00AF069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E7468B" w:rsidRPr="000B16DA" w:rsidRDefault="00E7468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468B" w:rsidRPr="000B16DA" w:rsidTr="00E7468B">
        <w:trPr>
          <w:jc w:val="center"/>
        </w:trPr>
        <w:tc>
          <w:tcPr>
            <w:tcW w:w="7619" w:type="dxa"/>
            <w:gridSpan w:val="8"/>
            <w:vMerge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68B" w:rsidRPr="000B16DA" w:rsidRDefault="00E7468B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8" w:type="dxa"/>
          </w:tcPr>
          <w:p w:rsidR="00E7468B" w:rsidRPr="000B16DA" w:rsidRDefault="00E7468B" w:rsidP="00AF069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E7468B" w:rsidRPr="000B16DA" w:rsidRDefault="00E7468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 xml:space="preserve">9.4 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709"/>
        <w:gridCol w:w="709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AF069F" w:rsidRPr="000B16DA" w:rsidTr="00D07015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Мощность/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рес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инв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01.01.2023_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нование главн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бюдж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 xml:space="preserve">ские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Авдеево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школа №6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ул. Урицкого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ская (авт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сервис)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0,8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11613,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1 микрорайон ж.д. №15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Зарайск, 2 Микрорайон от ж.д. №17, 18 до ЦТП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2 Микрорайон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от ж.д.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ж.д.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3424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№26 до 1 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№33 до ул. Мета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от1 Микрорайон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3,3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44580,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№2 до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детского сада №11 до ул. Советская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ж.д. №10 пос.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>ЗЗСМ до ж.д. №5,4 пос. Текстильщ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ков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котельной ул. Советская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он ж.д.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1,3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50126,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стильщиков от ж.д.5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№36 до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Каменева  д.2 до 2 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№32 до ж.д. №85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2,3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31326,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Октябрьская ж.д.№2 до ул. Советская ж.д. №41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Октябрьская ж.д. №2 до Центра зан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468B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-30.11.</w:t>
            </w:r>
          </w:p>
          <w:p w:rsidR="00E7468B" w:rsidRPr="000B16DA" w:rsidRDefault="00E7468B" w:rsidP="00E746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E7468B" w:rsidRPr="000B16DA" w:rsidRDefault="00E7468B" w:rsidP="00E746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E746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E7468B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№35 до ул. 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8B" w:rsidRPr="000B16DA" w:rsidRDefault="00E7468B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E746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8B" w:rsidRPr="000B16DA" w:rsidRDefault="00E7468B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8B" w:rsidRPr="000B16DA" w:rsidRDefault="00E7468B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E7468B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E7468B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райск, 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менки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Зименки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лол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бово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Гололоб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Алф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5,6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д. Ж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70380,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632968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AF069F" w:rsidRPr="000B16D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AF069F" w:rsidRPr="000B16DA">
              <w:rPr>
                <w:rFonts w:cs="Times New Roman"/>
                <w:sz w:val="20"/>
                <w:szCs w:val="20"/>
              </w:rPr>
              <w:t>М</w:t>
            </w:r>
            <w:r w:rsidR="00AF069F" w:rsidRPr="000B16DA">
              <w:rPr>
                <w:rFonts w:cs="Times New Roman"/>
                <w:sz w:val="20"/>
                <w:szCs w:val="20"/>
              </w:rPr>
              <w:t>а</w:t>
            </w:r>
            <w:r w:rsidR="00AF069F"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 </w:t>
            </w:r>
            <w:r w:rsidR="00170978" w:rsidRPr="00EC08A4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EC08A4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C08A4">
              <w:rPr>
                <w:rFonts w:cs="Times New Roman"/>
                <w:sz w:val="20"/>
                <w:szCs w:val="20"/>
                <w:lang w:eastAsia="ru-RU"/>
              </w:rPr>
              <w:t>Макеево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Ме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дюк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Мендюк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пос. О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тябр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ция м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пос.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с. Чулки -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округа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Соколово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proofErr w:type="spellStart"/>
            <w:r w:rsidRPr="000B16DA">
              <w:rPr>
                <w:rFonts w:cs="Times New Roman"/>
                <w:sz w:val="20"/>
                <w:szCs w:val="20"/>
              </w:rPr>
              <w:t>ц.о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пос.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D07015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ц.о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пос. З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D07015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F069F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02.01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1312C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F069F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E7468B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AF069F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1312C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1312C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244415,91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337246,05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F069F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F069F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243662,64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1312C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1312C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51487,09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71041,95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F069F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F069F" w:rsidRPr="000B16DA" w:rsidRDefault="00AF069F" w:rsidP="00AF06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  <w:t xml:space="preserve">                         </w:t>
      </w:r>
    </w:p>
    <w:p w:rsidR="00D47596" w:rsidRDefault="00D47596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5278D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5278D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9.5 Адресный перечень капитального ремонта (ремонта) объектов муниципальной собственности городского округа Зарайск Московской обл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сти, финансирование которых предусмотрено мероприятием 02.02 подпрограммы </w:t>
      </w:r>
      <w:r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  <w:r>
        <w:rPr>
          <w:rFonts w:cs="Times New Roman"/>
          <w:sz w:val="24"/>
          <w:szCs w:val="24"/>
        </w:rPr>
        <w:t xml:space="preserve"> </w:t>
      </w:r>
    </w:p>
    <w:p w:rsidR="00B5278D" w:rsidRDefault="00B5278D" w:rsidP="00B5278D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B5278D" w:rsidRDefault="00B5278D" w:rsidP="00B5278D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2"/>
        <w:gridCol w:w="993"/>
        <w:gridCol w:w="992"/>
        <w:gridCol w:w="1134"/>
        <w:gridCol w:w="709"/>
        <w:gridCol w:w="708"/>
        <w:gridCol w:w="1843"/>
        <w:gridCol w:w="992"/>
        <w:gridCol w:w="993"/>
        <w:gridCol w:w="992"/>
        <w:gridCol w:w="567"/>
        <w:gridCol w:w="709"/>
        <w:gridCol w:w="708"/>
        <w:gridCol w:w="1134"/>
      </w:tblGrid>
      <w:tr w:rsidR="00B5278D" w:rsidTr="00B5278D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Элеме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 об</w:t>
            </w:r>
            <w:r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провед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</w:t>
            </w:r>
            <w:r>
              <w:rPr>
                <w:rFonts w:cs="Times New Roman"/>
                <w:sz w:val="20"/>
                <w:szCs w:val="20"/>
              </w:rPr>
              <w:t>ы</w:t>
            </w:r>
            <w:r>
              <w:rPr>
                <w:rFonts w:cs="Times New Roman"/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ф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вано на 01.01.2023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Остаток сметной стоимости до ввода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объекта капитальн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тельства/до завершения работ (тыс. руб.)</w:t>
            </w:r>
          </w:p>
        </w:tc>
      </w:tr>
      <w:tr w:rsidR="00B5278D" w:rsidTr="00F823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78D" w:rsidTr="00B52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F8238D" w:rsidTr="00E340A8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</w:t>
            </w:r>
          </w:p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Сети теплосна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жения и горячего водоснабжения г.о. Зарайск</w:t>
            </w:r>
          </w:p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г.о. 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дение проек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но - изыск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тельских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Сети тепл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снабж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и ГВС.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20.01.2024-30.11.2024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E34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715CDC">
            <w:pPr>
              <w:spacing w:line="27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8238D" w:rsidTr="00E340A8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 w:rsidP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8238D" w:rsidTr="00E340A8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8238D" w:rsidTr="00E340A8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D" w:rsidRDefault="00F823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D" w:rsidRDefault="00F823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5278D" w:rsidTr="00B5278D"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5278D" w:rsidTr="00F8238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  <w:tr w:rsidR="00B5278D" w:rsidTr="00F8238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  <w:tr w:rsidR="00B5278D" w:rsidTr="00F8238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6E3E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</w:tbl>
    <w:p w:rsidR="00AF069F" w:rsidRPr="000B16DA" w:rsidRDefault="00AF069F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AF069F" w:rsidRPr="000B16DA" w:rsidRDefault="00AF069F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CE0051" w:rsidRDefault="00CE0051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B5278D" w:rsidRDefault="00B5278D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B5278D" w:rsidRDefault="00B5278D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B5278D" w:rsidRDefault="00B5278D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616A62" w:rsidRPr="000B16DA" w:rsidRDefault="00616A62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CE0051" w:rsidRPr="000B16DA" w:rsidRDefault="00CE0051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C02C65" w:rsidRPr="000B16DA" w:rsidRDefault="00C02C65" w:rsidP="00C02C6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10. Подпрограмма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C02C65" w:rsidRPr="000B16DA" w:rsidTr="00365B4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2C65" w:rsidRPr="000B16DA" w:rsidTr="00365B44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2C65" w:rsidRPr="000B16DA" w:rsidTr="00365B44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225A" w:rsidRPr="000B16DA" w:rsidTr="00365B44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Установлено (модерн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зировано) ИТП с тепл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обменниками отопления и аппаратурой управл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/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терморег</w:t>
            </w:r>
            <w:r w:rsidRPr="000B16DA">
              <w:rPr>
                <w:sz w:val="20"/>
                <w:szCs w:val="20"/>
              </w:rPr>
              <w:t>у</w:t>
            </w:r>
            <w:r w:rsidRPr="000B16DA">
              <w:rPr>
                <w:sz w:val="20"/>
                <w:szCs w:val="20"/>
              </w:rPr>
              <w:lastRenderedPageBreak/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ления, км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01.05    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Установлены автоматиз</w:t>
            </w:r>
            <w:r w:rsidRPr="000B16DA">
              <w:rPr>
                <w:sz w:val="18"/>
                <w:szCs w:val="18"/>
              </w:rPr>
              <w:t>и</w:t>
            </w:r>
            <w:r w:rsidRPr="000B16DA">
              <w:rPr>
                <w:sz w:val="18"/>
                <w:szCs w:val="18"/>
              </w:rPr>
              <w:t>рованные системы регул</w:t>
            </w:r>
            <w:r w:rsidRPr="000B16DA">
              <w:rPr>
                <w:sz w:val="18"/>
                <w:szCs w:val="18"/>
              </w:rPr>
              <w:t>и</w:t>
            </w:r>
            <w:r w:rsidRPr="000B16DA">
              <w:rPr>
                <w:sz w:val="18"/>
                <w:szCs w:val="18"/>
              </w:rPr>
              <w:t>рования освещением, да</w:t>
            </w:r>
            <w:r w:rsidRPr="000B16DA">
              <w:rPr>
                <w:sz w:val="18"/>
                <w:szCs w:val="18"/>
              </w:rPr>
              <w:t>т</w:t>
            </w:r>
            <w:r w:rsidRPr="000B16DA">
              <w:rPr>
                <w:sz w:val="18"/>
                <w:szCs w:val="18"/>
              </w:rPr>
              <w:t>чики движения и освеще</w:t>
            </w:r>
            <w:r w:rsidRPr="000B16DA">
              <w:rPr>
                <w:sz w:val="18"/>
                <w:szCs w:val="18"/>
              </w:rPr>
              <w:t>н</w:t>
            </w:r>
            <w:r w:rsidRPr="000B16DA">
              <w:rPr>
                <w:sz w:val="18"/>
                <w:szCs w:val="18"/>
              </w:rPr>
              <w:lastRenderedPageBreak/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4225A" w:rsidRPr="000B16DA" w:rsidTr="00365B4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D4225A" w:rsidRPr="000B16DA" w:rsidRDefault="00D4225A" w:rsidP="00D4225A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01.06 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регулируемым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Установлено насосное оборудование и электр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C02C65" w:rsidRPr="000B16DA" w:rsidRDefault="00C02C65" w:rsidP="00365B44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225A" w:rsidRPr="000B16DA" w:rsidTr="00365B44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0B16DA">
              <w:rPr>
                <w:sz w:val="20"/>
                <w:szCs w:val="20"/>
              </w:rPr>
              <w:t>поверены</w:t>
            </w:r>
            <w:proofErr w:type="spellEnd"/>
            <w:r w:rsidRPr="000B16DA">
              <w:rPr>
                <w:sz w:val="20"/>
                <w:szCs w:val="20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C02C65" w:rsidRPr="0047642C" w:rsidRDefault="00C02C65" w:rsidP="000977F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977F9"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 учета энергоресурсов в ж</w:t>
            </w:r>
            <w:r w:rsidR="000977F9"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0977F9"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лищном фонде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Моско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691D6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02.01 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47642C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7642C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70037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42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47642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поверены</w:t>
            </w:r>
            <w:proofErr w:type="spellEnd"/>
            <w:r w:rsidRPr="0047642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47642C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47642C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47642C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C02C65" w:rsidP="00365B44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47642C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47642C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ванных систем контроля за газовой безопасн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47642C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47642C" w:rsidRDefault="000977F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42C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автомат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зированные системы контроля за газовой бе</w:t>
            </w:r>
            <w:r w:rsidRPr="000B16DA">
              <w:rPr>
                <w:sz w:val="20"/>
                <w:szCs w:val="20"/>
              </w:rPr>
              <w:t>з</w:t>
            </w:r>
            <w:r w:rsidRPr="000B16DA">
              <w:rPr>
                <w:sz w:val="20"/>
                <w:szCs w:val="20"/>
              </w:rPr>
              <w:t>опасностью в жилых п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Организация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5.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C65" w:rsidRPr="000B16DA" w:rsidTr="00365B44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BD1E09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30890" w:rsidRDefault="00130890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30890" w:rsidRDefault="00130890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Pr="000B16DA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11. Подпрограмма 7.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Обеспечивающая подпрограмма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Pr="000818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54D85" w:rsidRPr="00BF31A3" w:rsidRDefault="00154D85" w:rsidP="00154D8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11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</w:rPr>
        <w:t>Обеспечивающая подпрограмма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134"/>
        <w:gridCol w:w="2976"/>
        <w:gridCol w:w="993"/>
        <w:gridCol w:w="992"/>
        <w:gridCol w:w="992"/>
        <w:gridCol w:w="992"/>
        <w:gridCol w:w="1701"/>
      </w:tblGrid>
      <w:tr w:rsidR="00154D85" w:rsidRPr="00F941E9" w:rsidTr="00315C1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выполнение 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154D85" w:rsidRPr="00F941E9" w:rsidTr="00315C1B"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4D85" w:rsidRPr="00F941E9" w:rsidTr="00315C1B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 xml:space="preserve">Основное мероприятие </w:t>
            </w:r>
            <w:r w:rsidRPr="00024FF0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24FF0">
              <w:rPr>
                <w:sz w:val="20"/>
                <w:szCs w:val="20"/>
              </w:rPr>
              <w:t xml:space="preserve"> </w:t>
            </w:r>
          </w:p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>Создание условий для реализации полномочий органов местного сам</w:t>
            </w:r>
            <w:r w:rsidRPr="00024FF0">
              <w:rPr>
                <w:sz w:val="20"/>
                <w:szCs w:val="20"/>
              </w:rPr>
              <w:t>о</w:t>
            </w:r>
            <w:r w:rsidRPr="00024FF0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54D85" w:rsidRPr="00F941E9" w:rsidTr="00315C1B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 02</w:t>
            </w:r>
          </w:p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ж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C62F04" w:rsidRDefault="00154D85" w:rsidP="00315C1B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области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62F04">
              <w:rPr>
                <w:sz w:val="20"/>
                <w:szCs w:val="20"/>
              </w:rPr>
              <w:t>МБУ «Благ</w:t>
            </w:r>
            <w:r w:rsidRPr="00C62F04">
              <w:rPr>
                <w:sz w:val="20"/>
                <w:szCs w:val="20"/>
              </w:rPr>
              <w:t>о</w:t>
            </w:r>
            <w:r w:rsidRPr="00C62F04">
              <w:rPr>
                <w:sz w:val="20"/>
                <w:szCs w:val="20"/>
              </w:rPr>
              <w:t>устройство, ЖКХ и ДХ»</w:t>
            </w:r>
          </w:p>
          <w:p w:rsidR="00154D85" w:rsidRPr="00BF31A3" w:rsidRDefault="00154D85" w:rsidP="00315C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BF31A3">
              <w:rPr>
                <w:rFonts w:cs="Times New Roman"/>
                <w:sz w:val="20"/>
                <w:szCs w:val="20"/>
              </w:rPr>
              <w:t xml:space="preserve">. </w:t>
            </w:r>
            <w:r w:rsidRPr="00304805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вающая подпрограмма</w:t>
            </w:r>
            <w:r w:rsidRPr="0030480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Default="00C02C6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Pr="000B16DA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50941" w:rsidRPr="000B16DA" w:rsidRDefault="00050941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30890" w:rsidRDefault="00130890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>12. Подпрограмма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699"/>
        <w:gridCol w:w="1205"/>
        <w:gridCol w:w="1731"/>
        <w:gridCol w:w="1095"/>
        <w:gridCol w:w="838"/>
        <w:gridCol w:w="435"/>
        <w:gridCol w:w="570"/>
        <w:gridCol w:w="428"/>
        <w:gridCol w:w="847"/>
        <w:gridCol w:w="709"/>
        <w:gridCol w:w="715"/>
        <w:gridCol w:w="992"/>
        <w:gridCol w:w="850"/>
        <w:gridCol w:w="1492"/>
      </w:tblGrid>
      <w:tr w:rsidR="002C00ED" w:rsidRPr="000B16DA" w:rsidTr="006E3E6A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9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384" w:type="dxa"/>
            <w:gridSpan w:val="9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C00ED" w:rsidRPr="000B16DA" w:rsidTr="006E3E6A"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B16DA">
              <w:rPr>
                <w:sz w:val="20"/>
                <w:szCs w:val="20"/>
              </w:rPr>
              <w:t xml:space="preserve"> - Создание экономических условий для повышения э</w:t>
            </w:r>
            <w:r w:rsidRPr="000B16DA">
              <w:rPr>
                <w:sz w:val="20"/>
                <w:szCs w:val="20"/>
              </w:rPr>
              <w:t>ф</w:t>
            </w:r>
            <w:r w:rsidRPr="000B16DA">
              <w:rPr>
                <w:sz w:val="20"/>
                <w:szCs w:val="20"/>
              </w:rPr>
              <w:t>фективности работы орган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3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21A72">
              <w:rPr>
                <w:sz w:val="20"/>
                <w:szCs w:val="20"/>
              </w:rPr>
              <w:t xml:space="preserve">Погашение просроченной задолженности за потреб-ленные ресурсы (газ, </w:t>
            </w:r>
            <w:proofErr w:type="spellStart"/>
            <w:r w:rsidRPr="00421A72">
              <w:rPr>
                <w:sz w:val="20"/>
                <w:szCs w:val="20"/>
              </w:rPr>
              <w:t>элек-троэнергию</w:t>
            </w:r>
            <w:proofErr w:type="spellEnd"/>
            <w:r w:rsidRPr="00421A72">
              <w:rPr>
                <w:sz w:val="20"/>
                <w:szCs w:val="20"/>
              </w:rPr>
              <w:t>, холодное во-</w:t>
            </w:r>
            <w:proofErr w:type="spellStart"/>
            <w:r w:rsidRPr="00421A72">
              <w:rPr>
                <w:sz w:val="20"/>
                <w:szCs w:val="20"/>
              </w:rPr>
              <w:t>доснабжение</w:t>
            </w:r>
            <w:proofErr w:type="spellEnd"/>
            <w:r w:rsidRPr="00421A72">
              <w:rPr>
                <w:sz w:val="20"/>
                <w:szCs w:val="20"/>
              </w:rPr>
              <w:t xml:space="preserve"> и </w:t>
            </w:r>
            <w:proofErr w:type="spellStart"/>
            <w:r w:rsidRPr="00421A72">
              <w:rPr>
                <w:sz w:val="20"/>
                <w:szCs w:val="20"/>
              </w:rPr>
              <w:t>водоотве-дение</w:t>
            </w:r>
            <w:proofErr w:type="spellEnd"/>
            <w:r w:rsidRPr="00421A72">
              <w:rPr>
                <w:sz w:val="20"/>
                <w:szCs w:val="20"/>
              </w:rPr>
              <w:t>) муниципальных пре</w:t>
            </w:r>
            <w:r w:rsidRPr="00421A72">
              <w:rPr>
                <w:sz w:val="20"/>
                <w:szCs w:val="20"/>
              </w:rPr>
              <w:t>д</w:t>
            </w:r>
            <w:r w:rsidRPr="00421A72">
              <w:rPr>
                <w:sz w:val="20"/>
                <w:szCs w:val="20"/>
              </w:rPr>
              <w:t>приятий с целью пре-</w:t>
            </w:r>
            <w:proofErr w:type="spellStart"/>
            <w:r w:rsidRPr="00421A72">
              <w:rPr>
                <w:sz w:val="20"/>
                <w:szCs w:val="20"/>
              </w:rPr>
              <w:t>дупреж</w:t>
            </w:r>
            <w:r w:rsidR="006E3E6A">
              <w:rPr>
                <w:sz w:val="20"/>
                <w:szCs w:val="20"/>
              </w:rPr>
              <w:t>дения</w:t>
            </w:r>
            <w:proofErr w:type="spellEnd"/>
            <w:r w:rsidR="006E3E6A">
              <w:rPr>
                <w:sz w:val="20"/>
                <w:szCs w:val="20"/>
              </w:rPr>
              <w:t xml:space="preserve"> их банкрот</w:t>
            </w:r>
            <w:r w:rsidRPr="00421A72">
              <w:rPr>
                <w:sz w:val="20"/>
                <w:szCs w:val="20"/>
              </w:rPr>
              <w:t>ства и (или) субсидиарной отве</w:t>
            </w:r>
            <w:r w:rsidRPr="00421A72">
              <w:rPr>
                <w:sz w:val="20"/>
                <w:szCs w:val="20"/>
              </w:rPr>
              <w:t>т</w:t>
            </w:r>
            <w:r w:rsidR="006E3E6A">
              <w:rPr>
                <w:sz w:val="20"/>
                <w:szCs w:val="20"/>
              </w:rPr>
              <w:t>ственности муници</w:t>
            </w:r>
            <w:r w:rsidRPr="00421A72">
              <w:rPr>
                <w:sz w:val="20"/>
                <w:szCs w:val="20"/>
              </w:rPr>
              <w:t>пальных образований Московской о</w:t>
            </w:r>
            <w:r w:rsidRPr="00421A72">
              <w:rPr>
                <w:sz w:val="20"/>
                <w:szCs w:val="20"/>
              </w:rPr>
              <w:t>б</w:t>
            </w:r>
            <w:r w:rsidRPr="00421A72">
              <w:rPr>
                <w:sz w:val="20"/>
                <w:szCs w:val="20"/>
              </w:rPr>
              <w:t>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</w:t>
            </w:r>
            <w:r w:rsidR="002C00E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</w:t>
            </w:r>
            <w:r w:rsidR="002C00E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BD1E09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6E3E6A" w:rsidRPr="000B16DA" w:rsidRDefault="006E3E6A" w:rsidP="006E3E6A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5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6E3E6A" w:rsidRPr="000B16DA" w:rsidRDefault="006E3E6A" w:rsidP="006E3E6A">
            <w:pPr>
              <w:rPr>
                <w:sz w:val="20"/>
                <w:szCs w:val="20"/>
              </w:rPr>
            </w:pPr>
            <w:r w:rsidRPr="00D62AA8">
              <w:rPr>
                <w:sz w:val="20"/>
                <w:szCs w:val="20"/>
              </w:rPr>
              <w:t>Реализация мер по предупр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ждению банкротства мун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ципальных предприятий и (или) юридических лиц, 100 процентов акций (долей) к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торых принадлежит муниц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пальным образованиям Мо</w:t>
            </w:r>
            <w:r w:rsidRPr="00D62AA8">
              <w:rPr>
                <w:sz w:val="20"/>
                <w:szCs w:val="20"/>
              </w:rPr>
              <w:t>с</w:t>
            </w:r>
            <w:r w:rsidRPr="00D62AA8">
              <w:rPr>
                <w:sz w:val="20"/>
                <w:szCs w:val="20"/>
              </w:rPr>
              <w:t>ковской области, осущест</w:t>
            </w:r>
            <w:r w:rsidRPr="00D62AA8">
              <w:rPr>
                <w:sz w:val="20"/>
                <w:szCs w:val="20"/>
              </w:rPr>
              <w:t>в</w:t>
            </w:r>
            <w:r w:rsidRPr="00D62AA8">
              <w:rPr>
                <w:sz w:val="20"/>
                <w:szCs w:val="20"/>
              </w:rPr>
              <w:t>ляющим деятельность в сф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 xml:space="preserve">ре жилищно-коммунального </w:t>
            </w:r>
            <w:r w:rsidRPr="00D62AA8">
              <w:rPr>
                <w:sz w:val="20"/>
                <w:szCs w:val="20"/>
              </w:rPr>
              <w:lastRenderedPageBreak/>
              <w:t>хозяйства, в части погашения их просроченной задолже</w:t>
            </w:r>
            <w:r w:rsidRPr="00D62AA8">
              <w:rPr>
                <w:sz w:val="20"/>
                <w:szCs w:val="20"/>
              </w:rPr>
              <w:t>н</w:t>
            </w:r>
            <w:r w:rsidRPr="00D62AA8">
              <w:rPr>
                <w:sz w:val="20"/>
                <w:szCs w:val="20"/>
              </w:rPr>
              <w:t>ности по налогам, сборам и иным обязательным плат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 xml:space="preserve">жам и (или) за энергоресурсы (газ), и (или) за </w:t>
            </w:r>
            <w:proofErr w:type="spellStart"/>
            <w:r w:rsidRPr="00D62AA8">
              <w:rPr>
                <w:sz w:val="20"/>
                <w:szCs w:val="20"/>
              </w:rPr>
              <w:t>факторинг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вые</w:t>
            </w:r>
            <w:proofErr w:type="spellEnd"/>
            <w:r w:rsidRPr="00D62AA8">
              <w:rPr>
                <w:sz w:val="20"/>
                <w:szCs w:val="20"/>
              </w:rPr>
              <w:t xml:space="preserve"> услуги</w:t>
            </w:r>
          </w:p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6A" w:rsidRPr="000B16DA" w:rsidTr="006E3E6A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6E3E6A" w:rsidRPr="000B16DA" w:rsidRDefault="006E3E6A" w:rsidP="008551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задолженности по налогам, сборам и иным обязательным платежам с целью реализации мер по предупреждению банкротства муниципальных предприятий и (или) юрид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ческих лиц, 100 процентов акций (долей)  которых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ства, тыс.руб.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E6A" w:rsidRPr="000B16DA" w:rsidRDefault="006E3E6A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6E3E6A" w:rsidRPr="000B16DA" w:rsidRDefault="006E3E6A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E3E6A" w:rsidRPr="000B16DA" w:rsidRDefault="006E3E6A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838" w:type="dxa"/>
            <w:shd w:val="clear" w:color="auto" w:fill="FFFFFF" w:themeFill="background1"/>
          </w:tcPr>
          <w:p w:rsidR="002C00ED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</w:tcPr>
          <w:p w:rsidR="002C00ED" w:rsidRPr="000B16DA" w:rsidRDefault="006E3E6A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0B16DA">
              <w:rPr>
                <w:rFonts w:cs="Times New Roman"/>
                <w:sz w:val="20"/>
                <w:szCs w:val="20"/>
              </w:rPr>
              <w:t xml:space="preserve">  Финансовое обеспечение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ходов, направленных на ос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</w:t>
            </w:r>
            <w:r w:rsidR="003B069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Осуществление переданных органам местного самоупра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ления полномочий по реги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нальному государственному жилищному контролю (надзору) за соблюдением гражданами требований Пр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вил пользования газом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</w:t>
            </w:r>
            <w:r w:rsidR="003B069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E3E6A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</w:t>
            </w:r>
            <w:r w:rsidR="003B069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170382,00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169998,00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153382,00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681A3D" w:rsidP="00681A3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681A3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6E3E6A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sectPr w:rsidR="000934EA" w:rsidRPr="000B16DA" w:rsidSect="00EE2E45">
      <w:pgSz w:w="16840" w:h="11907" w:orient="landscape"/>
      <w:pgMar w:top="23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18" w:rsidRDefault="00803518" w:rsidP="00A8159B">
      <w:r>
        <w:separator/>
      </w:r>
    </w:p>
  </w:endnote>
  <w:endnote w:type="continuationSeparator" w:id="0">
    <w:p w:rsidR="00803518" w:rsidRDefault="00803518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18" w:rsidRDefault="00803518" w:rsidP="00A8159B">
      <w:r>
        <w:separator/>
      </w:r>
    </w:p>
  </w:footnote>
  <w:footnote w:type="continuationSeparator" w:id="0">
    <w:p w:rsidR="00803518" w:rsidRDefault="00803518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2476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7F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28B0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B38"/>
    <w:rsid w:val="000D2F76"/>
    <w:rsid w:val="000D5788"/>
    <w:rsid w:val="000D6406"/>
    <w:rsid w:val="000D7149"/>
    <w:rsid w:val="000E04D1"/>
    <w:rsid w:val="000E2A5F"/>
    <w:rsid w:val="000E31C2"/>
    <w:rsid w:val="000E4836"/>
    <w:rsid w:val="000E56E8"/>
    <w:rsid w:val="000E69A3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0890"/>
    <w:rsid w:val="00131009"/>
    <w:rsid w:val="001312CD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57C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67D7"/>
    <w:rsid w:val="001C7978"/>
    <w:rsid w:val="001D1D76"/>
    <w:rsid w:val="001D2962"/>
    <w:rsid w:val="001D3228"/>
    <w:rsid w:val="001D426F"/>
    <w:rsid w:val="001D4597"/>
    <w:rsid w:val="001D4660"/>
    <w:rsid w:val="001D53AF"/>
    <w:rsid w:val="001D5489"/>
    <w:rsid w:val="001D6C39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1F2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786"/>
    <w:rsid w:val="00253FB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5F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C7E"/>
    <w:rsid w:val="002C0D45"/>
    <w:rsid w:val="002C3FC2"/>
    <w:rsid w:val="002C423D"/>
    <w:rsid w:val="002C4A5A"/>
    <w:rsid w:val="002C5C91"/>
    <w:rsid w:val="002C5E9B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5C1B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30C2"/>
    <w:rsid w:val="003337CD"/>
    <w:rsid w:val="00334541"/>
    <w:rsid w:val="00334AAF"/>
    <w:rsid w:val="00334DB9"/>
    <w:rsid w:val="00335B0A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0823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C7A"/>
    <w:rsid w:val="00385382"/>
    <w:rsid w:val="003867AF"/>
    <w:rsid w:val="00387531"/>
    <w:rsid w:val="0039025D"/>
    <w:rsid w:val="00390A1F"/>
    <w:rsid w:val="00390AF9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0D41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293"/>
    <w:rsid w:val="003F5A38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5CC8"/>
    <w:rsid w:val="0044663C"/>
    <w:rsid w:val="00446CFB"/>
    <w:rsid w:val="00450886"/>
    <w:rsid w:val="00451F43"/>
    <w:rsid w:val="0045298D"/>
    <w:rsid w:val="00453156"/>
    <w:rsid w:val="004540BD"/>
    <w:rsid w:val="00454343"/>
    <w:rsid w:val="004570BA"/>
    <w:rsid w:val="00457A70"/>
    <w:rsid w:val="00457DE2"/>
    <w:rsid w:val="00461983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42C"/>
    <w:rsid w:val="00476C30"/>
    <w:rsid w:val="00476F9C"/>
    <w:rsid w:val="00477593"/>
    <w:rsid w:val="00477D12"/>
    <w:rsid w:val="00477D33"/>
    <w:rsid w:val="00480C86"/>
    <w:rsid w:val="00482D40"/>
    <w:rsid w:val="00483054"/>
    <w:rsid w:val="004857E5"/>
    <w:rsid w:val="00485917"/>
    <w:rsid w:val="00486219"/>
    <w:rsid w:val="00486478"/>
    <w:rsid w:val="00486BDB"/>
    <w:rsid w:val="00486CBD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2392"/>
    <w:rsid w:val="004D3A49"/>
    <w:rsid w:val="004D3C84"/>
    <w:rsid w:val="004D407F"/>
    <w:rsid w:val="004D4DBC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5B41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3E60"/>
    <w:rsid w:val="005D52AE"/>
    <w:rsid w:val="005D57AA"/>
    <w:rsid w:val="005D6414"/>
    <w:rsid w:val="005D656B"/>
    <w:rsid w:val="005D6CF7"/>
    <w:rsid w:val="005E0017"/>
    <w:rsid w:val="005E103F"/>
    <w:rsid w:val="005E24E6"/>
    <w:rsid w:val="005E2A15"/>
    <w:rsid w:val="005F029A"/>
    <w:rsid w:val="005F0B6C"/>
    <w:rsid w:val="005F0D05"/>
    <w:rsid w:val="005F38F9"/>
    <w:rsid w:val="005F3CBF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6A2A"/>
    <w:rsid w:val="00616A62"/>
    <w:rsid w:val="00617645"/>
    <w:rsid w:val="0061767B"/>
    <w:rsid w:val="00620BEB"/>
    <w:rsid w:val="00621216"/>
    <w:rsid w:val="0062129F"/>
    <w:rsid w:val="0062197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1A3D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C29"/>
    <w:rsid w:val="00691D6D"/>
    <w:rsid w:val="00691FEB"/>
    <w:rsid w:val="00692C93"/>
    <w:rsid w:val="006938CF"/>
    <w:rsid w:val="00693C97"/>
    <w:rsid w:val="0069514F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3653"/>
    <w:rsid w:val="006D3735"/>
    <w:rsid w:val="006D3F2F"/>
    <w:rsid w:val="006D4E5F"/>
    <w:rsid w:val="006D4ECC"/>
    <w:rsid w:val="006D4FC4"/>
    <w:rsid w:val="006D5651"/>
    <w:rsid w:val="006D5720"/>
    <w:rsid w:val="006D7B17"/>
    <w:rsid w:val="006E002F"/>
    <w:rsid w:val="006E04CA"/>
    <w:rsid w:val="006E22F0"/>
    <w:rsid w:val="006E30F0"/>
    <w:rsid w:val="006E3506"/>
    <w:rsid w:val="006E3E6A"/>
    <w:rsid w:val="006E4AB5"/>
    <w:rsid w:val="006E61D4"/>
    <w:rsid w:val="006F08DC"/>
    <w:rsid w:val="006F36DE"/>
    <w:rsid w:val="006F5433"/>
    <w:rsid w:val="006F7CE7"/>
    <w:rsid w:val="0070009E"/>
    <w:rsid w:val="00700370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5CDC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6B96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D5C"/>
    <w:rsid w:val="007B0FE4"/>
    <w:rsid w:val="007B1A98"/>
    <w:rsid w:val="007B1F73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C6620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71B4"/>
    <w:rsid w:val="007F7489"/>
    <w:rsid w:val="00801DA8"/>
    <w:rsid w:val="0080351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2741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2F65"/>
    <w:rsid w:val="00854A84"/>
    <w:rsid w:val="00854FFF"/>
    <w:rsid w:val="008551E6"/>
    <w:rsid w:val="008563BF"/>
    <w:rsid w:val="00861040"/>
    <w:rsid w:val="00862175"/>
    <w:rsid w:val="00862F34"/>
    <w:rsid w:val="0086313C"/>
    <w:rsid w:val="008638F2"/>
    <w:rsid w:val="00863964"/>
    <w:rsid w:val="00864AA1"/>
    <w:rsid w:val="00864E4F"/>
    <w:rsid w:val="0086564B"/>
    <w:rsid w:val="00870626"/>
    <w:rsid w:val="008723D9"/>
    <w:rsid w:val="008739C6"/>
    <w:rsid w:val="0087410F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D00A3"/>
    <w:rsid w:val="008D2080"/>
    <w:rsid w:val="008D22F5"/>
    <w:rsid w:val="008D260E"/>
    <w:rsid w:val="008D4E32"/>
    <w:rsid w:val="008D660A"/>
    <w:rsid w:val="008E0090"/>
    <w:rsid w:val="008E0AC0"/>
    <w:rsid w:val="008E2318"/>
    <w:rsid w:val="008E23AC"/>
    <w:rsid w:val="008E24EF"/>
    <w:rsid w:val="008E26CE"/>
    <w:rsid w:val="008E27CA"/>
    <w:rsid w:val="008E43C3"/>
    <w:rsid w:val="008E48B3"/>
    <w:rsid w:val="008E536C"/>
    <w:rsid w:val="008E6BE4"/>
    <w:rsid w:val="008E7C4E"/>
    <w:rsid w:val="008F07E3"/>
    <w:rsid w:val="008F2A03"/>
    <w:rsid w:val="008F2EE0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1889"/>
    <w:rsid w:val="009221D7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37645"/>
    <w:rsid w:val="00940511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59DD"/>
    <w:rsid w:val="009A75B5"/>
    <w:rsid w:val="009A7944"/>
    <w:rsid w:val="009A7BDA"/>
    <w:rsid w:val="009A7D26"/>
    <w:rsid w:val="009B0777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372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3F1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1E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1566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642D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568"/>
    <w:rsid w:val="00AC1DD0"/>
    <w:rsid w:val="00AC1F0E"/>
    <w:rsid w:val="00AC2A61"/>
    <w:rsid w:val="00AC2D41"/>
    <w:rsid w:val="00AC2E22"/>
    <w:rsid w:val="00AC3047"/>
    <w:rsid w:val="00AC369E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5B84"/>
    <w:rsid w:val="00AE656B"/>
    <w:rsid w:val="00AE67A0"/>
    <w:rsid w:val="00AF0022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50B75"/>
    <w:rsid w:val="00B51E39"/>
    <w:rsid w:val="00B5278D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BC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14D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C7457"/>
    <w:rsid w:val="00BD031C"/>
    <w:rsid w:val="00BD0584"/>
    <w:rsid w:val="00BD077C"/>
    <w:rsid w:val="00BD0F63"/>
    <w:rsid w:val="00BD1E09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E76FD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3A82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5637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10F4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B7630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984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08AB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322"/>
    <w:rsid w:val="00D17F69"/>
    <w:rsid w:val="00D2057B"/>
    <w:rsid w:val="00D220F9"/>
    <w:rsid w:val="00D225F1"/>
    <w:rsid w:val="00D23284"/>
    <w:rsid w:val="00D23A60"/>
    <w:rsid w:val="00D24276"/>
    <w:rsid w:val="00D244FA"/>
    <w:rsid w:val="00D2451F"/>
    <w:rsid w:val="00D247C9"/>
    <w:rsid w:val="00D24D50"/>
    <w:rsid w:val="00D25C27"/>
    <w:rsid w:val="00D26D9A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54F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391A"/>
    <w:rsid w:val="00DA3AFD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818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257F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7ED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828"/>
    <w:rsid w:val="00E33AC4"/>
    <w:rsid w:val="00E3402F"/>
    <w:rsid w:val="00E340A8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37852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68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09E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03EB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0682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6CDE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637B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380"/>
    <w:rsid w:val="00F80D3D"/>
    <w:rsid w:val="00F8238D"/>
    <w:rsid w:val="00F825C5"/>
    <w:rsid w:val="00F83631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426C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7C0"/>
    <w:rsid w:val="00FE6EE2"/>
    <w:rsid w:val="00FE70BB"/>
    <w:rsid w:val="00FF109F"/>
    <w:rsid w:val="00FF16AD"/>
    <w:rsid w:val="00FF202B"/>
    <w:rsid w:val="00FF3543"/>
    <w:rsid w:val="00FF3B92"/>
    <w:rsid w:val="00FF4707"/>
    <w:rsid w:val="00FF65A9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0D7C-56D5-463F-8D5F-0F47672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15065</Words>
  <Characters>85877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7</cp:revision>
  <cp:lastPrinted>2024-02-06T13:03:00Z</cp:lastPrinted>
  <dcterms:created xsi:type="dcterms:W3CDTF">2024-02-06T13:04:00Z</dcterms:created>
  <dcterms:modified xsi:type="dcterms:W3CDTF">2024-02-06T13:30:00Z</dcterms:modified>
</cp:coreProperties>
</file>